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4CD" w:rsidRPr="00F5773C" w:rsidRDefault="00FB24CD" w:rsidP="00FB24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№ 16</w:t>
      </w:r>
    </w:p>
    <w:p w:rsidR="00FB24CD" w:rsidRPr="00F5773C" w:rsidRDefault="00FB24CD" w:rsidP="00FB24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плановой выборочной проверки соблюдения </w:t>
      </w:r>
    </w:p>
    <w:p w:rsidR="002A2FFC" w:rsidRPr="00F5773C" w:rsidRDefault="00FB24CD" w:rsidP="00FB24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законодательства о контрактной системе в сфере </w:t>
      </w:r>
    </w:p>
    <w:p w:rsidR="002A2FFC" w:rsidRPr="00F5773C" w:rsidRDefault="00FB24CD" w:rsidP="00FB24C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закупок </w:t>
      </w:r>
      <w:proofErr w:type="gramStart"/>
      <w:r w:rsidRPr="00F5773C">
        <w:rPr>
          <w:rFonts w:ascii="Times New Roman" w:hAnsi="Times New Roman"/>
          <w:sz w:val="28"/>
          <w:szCs w:val="28"/>
        </w:rPr>
        <w:t>муниципальным</w:t>
      </w:r>
      <w:proofErr w:type="gramEnd"/>
      <w:r w:rsidRPr="00F5773C">
        <w:rPr>
          <w:rFonts w:ascii="Times New Roman" w:hAnsi="Times New Roman"/>
          <w:sz w:val="28"/>
          <w:szCs w:val="28"/>
        </w:rPr>
        <w:t xml:space="preserve"> бюджетным общеобразовательным </w:t>
      </w:r>
    </w:p>
    <w:p w:rsidR="002A2FFC" w:rsidRPr="00F5773C" w:rsidRDefault="00FB24CD" w:rsidP="00FB24C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773C">
        <w:rPr>
          <w:rFonts w:ascii="Times New Roman" w:hAnsi="Times New Roman"/>
          <w:sz w:val="28"/>
          <w:szCs w:val="28"/>
        </w:rPr>
        <w:t>учреждением</w:t>
      </w:r>
      <w:r w:rsidR="002A2FFC" w:rsidRPr="00F5773C">
        <w:rPr>
          <w:rFonts w:ascii="Times New Roman" w:hAnsi="Times New Roman"/>
          <w:sz w:val="28"/>
          <w:szCs w:val="28"/>
        </w:rPr>
        <w:t xml:space="preserve"> </w:t>
      </w:r>
      <w:r w:rsidRPr="00F5773C">
        <w:rPr>
          <w:rFonts w:ascii="Times New Roman" w:hAnsi="Times New Roman"/>
          <w:sz w:val="28"/>
          <w:szCs w:val="28"/>
        </w:rPr>
        <w:t xml:space="preserve">средняя общеобразовательная школа № 1 </w:t>
      </w:r>
    </w:p>
    <w:p w:rsidR="002A2FFC" w:rsidRPr="00F5773C" w:rsidRDefault="00FB24CD" w:rsidP="00FB24C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773C">
        <w:rPr>
          <w:rFonts w:ascii="Times New Roman" w:hAnsi="Times New Roman"/>
          <w:sz w:val="28"/>
          <w:szCs w:val="28"/>
        </w:rPr>
        <w:t xml:space="preserve">им. </w:t>
      </w:r>
      <w:proofErr w:type="spellStart"/>
      <w:r w:rsidRPr="00F5773C">
        <w:rPr>
          <w:rFonts w:ascii="Times New Roman" w:hAnsi="Times New Roman"/>
          <w:sz w:val="28"/>
          <w:szCs w:val="28"/>
        </w:rPr>
        <w:t>Ляпидевского</w:t>
      </w:r>
      <w:proofErr w:type="spellEnd"/>
      <w:r w:rsidRPr="00F5773C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2A2FFC" w:rsidRPr="00F5773C">
        <w:rPr>
          <w:rFonts w:ascii="Times New Roman" w:hAnsi="Times New Roman"/>
          <w:sz w:val="28"/>
          <w:szCs w:val="28"/>
        </w:rPr>
        <w:t xml:space="preserve"> </w:t>
      </w:r>
    </w:p>
    <w:p w:rsidR="00B673A2" w:rsidRPr="00F5773C" w:rsidRDefault="00FB24CD" w:rsidP="00B673A2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5773C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F5773C">
        <w:rPr>
          <w:rFonts w:ascii="Times New Roman" w:hAnsi="Times New Roman"/>
          <w:sz w:val="28"/>
          <w:szCs w:val="28"/>
        </w:rPr>
        <w:t xml:space="preserve"> район станица Старощербиновская</w:t>
      </w:r>
      <w:bookmarkStart w:id="0" w:name="_GoBack"/>
      <w:bookmarkEnd w:id="0"/>
    </w:p>
    <w:p w:rsidR="00FB24CD" w:rsidRDefault="00FB24CD" w:rsidP="00FB24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F5773C" w:rsidRPr="00F5773C" w:rsidTr="00DD6946">
        <w:tc>
          <w:tcPr>
            <w:tcW w:w="4926" w:type="dxa"/>
          </w:tcPr>
          <w:p w:rsidR="00FB24CD" w:rsidRPr="00F5773C" w:rsidRDefault="007C2832" w:rsidP="00DD6946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октября</w:t>
            </w:r>
            <w:r w:rsidR="00FB24CD" w:rsidRPr="00F5773C">
              <w:rPr>
                <w:rFonts w:ascii="Times New Roman" w:hAnsi="Times New Roman"/>
                <w:sz w:val="28"/>
                <w:szCs w:val="28"/>
              </w:rPr>
              <w:t xml:space="preserve"> 2019 года</w:t>
            </w:r>
          </w:p>
        </w:tc>
        <w:tc>
          <w:tcPr>
            <w:tcW w:w="4928" w:type="dxa"/>
            <w:hideMark/>
          </w:tcPr>
          <w:p w:rsidR="00FB24CD" w:rsidRPr="00F5773C" w:rsidRDefault="00FB24CD" w:rsidP="00DD6946">
            <w:pPr>
              <w:widowControl w:val="0"/>
              <w:tabs>
                <w:tab w:val="left" w:pos="80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73C">
              <w:rPr>
                <w:rFonts w:ascii="Times New Roman" w:hAnsi="Times New Roman"/>
                <w:sz w:val="28"/>
                <w:szCs w:val="28"/>
              </w:rPr>
              <w:t xml:space="preserve">                           ст. Старощербиновская</w:t>
            </w:r>
          </w:p>
        </w:tc>
      </w:tr>
      <w:tr w:rsidR="00F5773C" w:rsidRPr="00F5773C" w:rsidTr="00DD6946">
        <w:tc>
          <w:tcPr>
            <w:tcW w:w="4926" w:type="dxa"/>
          </w:tcPr>
          <w:p w:rsidR="00FB24CD" w:rsidRPr="00F5773C" w:rsidRDefault="00FB24CD" w:rsidP="00DD6946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FB24CD" w:rsidRPr="00F5773C" w:rsidRDefault="00FB24CD" w:rsidP="00DD6946">
            <w:pPr>
              <w:widowControl w:val="0"/>
              <w:tabs>
                <w:tab w:val="left" w:pos="80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24CD" w:rsidRPr="00F5773C" w:rsidRDefault="00FB24CD" w:rsidP="00FB24C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приказа финансового управления администрации муниц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Щербиновский район от 19 августа 2019 года № 97</w:t>
      </w:r>
      <w:r w:rsidR="00622859"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37F"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проведении плановой проверки», </w:t>
      </w:r>
      <w:r w:rsidRPr="00F5773C">
        <w:rPr>
          <w:rFonts w:ascii="Times New Roman" w:hAnsi="Times New Roman" w:cs="Times New Roman"/>
          <w:sz w:val="28"/>
          <w:szCs w:val="28"/>
        </w:rPr>
        <w:t>плана проведения плановых проверок с</w:t>
      </w:r>
      <w:r w:rsidRPr="00F5773C">
        <w:rPr>
          <w:rFonts w:ascii="Times New Roman" w:hAnsi="Times New Roman" w:cs="Times New Roman"/>
          <w:sz w:val="28"/>
          <w:szCs w:val="28"/>
        </w:rPr>
        <w:t>о</w:t>
      </w:r>
      <w:r w:rsidRPr="00F5773C">
        <w:rPr>
          <w:rFonts w:ascii="Times New Roman" w:hAnsi="Times New Roman" w:cs="Times New Roman"/>
          <w:sz w:val="28"/>
          <w:szCs w:val="28"/>
        </w:rPr>
        <w:t>блюдения требований законодательства Российской Федерации и иных норм</w:t>
      </w:r>
      <w:r w:rsidRPr="00F5773C">
        <w:rPr>
          <w:rFonts w:ascii="Times New Roman" w:hAnsi="Times New Roman" w:cs="Times New Roman"/>
          <w:sz w:val="28"/>
          <w:szCs w:val="28"/>
        </w:rPr>
        <w:t>а</w:t>
      </w:r>
      <w:r w:rsidRPr="00F5773C">
        <w:rPr>
          <w:rFonts w:ascii="Times New Roman" w:hAnsi="Times New Roman" w:cs="Times New Roman"/>
          <w:sz w:val="28"/>
          <w:szCs w:val="28"/>
        </w:rPr>
        <w:t>тивных правовых актов о контрактной системе в сфере закупок на период</w:t>
      </w:r>
      <w:r w:rsidR="00622859" w:rsidRPr="00F5773C">
        <w:rPr>
          <w:rFonts w:ascii="Times New Roman" w:hAnsi="Times New Roman" w:cs="Times New Roman"/>
          <w:sz w:val="28"/>
          <w:szCs w:val="28"/>
        </w:rPr>
        <w:t xml:space="preserve"> </w:t>
      </w:r>
      <w:r w:rsidRPr="00F5773C">
        <w:rPr>
          <w:rFonts w:ascii="Times New Roman" w:hAnsi="Times New Roman" w:cs="Times New Roman"/>
          <w:sz w:val="28"/>
          <w:szCs w:val="28"/>
        </w:rPr>
        <w:t>се</w:t>
      </w:r>
      <w:r w:rsidRPr="00F5773C">
        <w:rPr>
          <w:rFonts w:ascii="Times New Roman" w:hAnsi="Times New Roman" w:cs="Times New Roman"/>
          <w:sz w:val="28"/>
          <w:szCs w:val="28"/>
        </w:rPr>
        <w:t>н</w:t>
      </w:r>
      <w:r w:rsidRPr="00F5773C">
        <w:rPr>
          <w:rFonts w:ascii="Times New Roman" w:hAnsi="Times New Roman" w:cs="Times New Roman"/>
          <w:sz w:val="28"/>
          <w:szCs w:val="28"/>
        </w:rPr>
        <w:t>тябрь 2019 года</w:t>
      </w:r>
      <w:r w:rsidR="00622859" w:rsidRPr="00F5773C">
        <w:rPr>
          <w:rFonts w:ascii="Times New Roman" w:hAnsi="Times New Roman" w:cs="Times New Roman"/>
          <w:sz w:val="28"/>
          <w:szCs w:val="28"/>
        </w:rPr>
        <w:t xml:space="preserve"> -</w:t>
      </w:r>
      <w:r w:rsidRPr="00F5773C">
        <w:rPr>
          <w:rFonts w:ascii="Times New Roman" w:hAnsi="Times New Roman" w:cs="Times New Roman"/>
          <w:sz w:val="28"/>
          <w:szCs w:val="28"/>
        </w:rPr>
        <w:t xml:space="preserve"> февраль 2020 года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приказом финансового управления администрации муниципального образования Щербиновский район </w:t>
      </w:r>
      <w:r w:rsidRPr="00F5773C">
        <w:rPr>
          <w:rFonts w:ascii="Times New Roman" w:hAnsi="Times New Roman" w:cs="Times New Roman"/>
          <w:sz w:val="28"/>
          <w:szCs w:val="28"/>
        </w:rPr>
        <w:t>от 8 июля</w:t>
      </w:r>
      <w:proofErr w:type="gramEnd"/>
      <w:r w:rsidRPr="00F577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773C">
        <w:rPr>
          <w:rFonts w:ascii="Times New Roman" w:hAnsi="Times New Roman" w:cs="Times New Roman"/>
          <w:sz w:val="28"/>
          <w:szCs w:val="28"/>
        </w:rPr>
        <w:t>2019 года № 82 «Об утверждении плана проведения финансовым управлением администрации муниципального образования Щербиновский ра</w:t>
      </w:r>
      <w:r w:rsidRPr="00F5773C">
        <w:rPr>
          <w:rFonts w:ascii="Times New Roman" w:hAnsi="Times New Roman" w:cs="Times New Roman"/>
          <w:sz w:val="28"/>
          <w:szCs w:val="28"/>
        </w:rPr>
        <w:t>й</w:t>
      </w:r>
      <w:r w:rsidRPr="00F5773C">
        <w:rPr>
          <w:rFonts w:ascii="Times New Roman" w:hAnsi="Times New Roman" w:cs="Times New Roman"/>
          <w:sz w:val="28"/>
          <w:szCs w:val="28"/>
        </w:rPr>
        <w:t>он плановых проверок соблюдения требований законодательства Российской Федерации и иных нормативных правовых актов о контрактной системе в сф</w:t>
      </w:r>
      <w:r w:rsidRPr="00F5773C">
        <w:rPr>
          <w:rFonts w:ascii="Times New Roman" w:hAnsi="Times New Roman" w:cs="Times New Roman"/>
          <w:sz w:val="28"/>
          <w:szCs w:val="28"/>
        </w:rPr>
        <w:t>е</w:t>
      </w:r>
      <w:r w:rsidRPr="00F5773C">
        <w:rPr>
          <w:rFonts w:ascii="Times New Roman" w:hAnsi="Times New Roman" w:cs="Times New Roman"/>
          <w:sz w:val="28"/>
          <w:szCs w:val="28"/>
        </w:rPr>
        <w:t>ре закупок на период сентябрь 2019 года - февраль 2020 года»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проверяющим в лице главного специалиста сектора муниципального контроля финансового управления администрации муниципального образования Щербиновский район</w:t>
      </w:r>
      <w:r w:rsidRPr="00F5773C">
        <w:rPr>
          <w:rFonts w:ascii="Times New Roman" w:hAnsi="Times New Roman" w:cs="Times New Roman"/>
          <w:sz w:val="28"/>
          <w:szCs w:val="28"/>
        </w:rPr>
        <w:t xml:space="preserve"> 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Сидоркиной Тамиллы Джабар кызы проведена</w:t>
      </w:r>
      <w:proofErr w:type="gramEnd"/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плановая выборочная проверка соблюдения требований законодательства Российской Федерации и иных но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мативных правовых актов о контрактной системе в сфере закупок (далее - зак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нодательство о контрактной системе в сфере закупок) </w:t>
      </w:r>
      <w:r w:rsidRPr="00F5773C">
        <w:rPr>
          <w:rFonts w:ascii="Times New Roman" w:hAnsi="Times New Roman" w:cs="Times New Roman"/>
          <w:sz w:val="28"/>
          <w:szCs w:val="28"/>
        </w:rPr>
        <w:t>муниципальным бю</w:t>
      </w:r>
      <w:r w:rsidRPr="00F5773C">
        <w:rPr>
          <w:rFonts w:ascii="Times New Roman" w:hAnsi="Times New Roman" w:cs="Times New Roman"/>
          <w:sz w:val="28"/>
          <w:szCs w:val="28"/>
        </w:rPr>
        <w:t>д</w:t>
      </w:r>
      <w:r w:rsidRPr="00F5773C">
        <w:rPr>
          <w:rFonts w:ascii="Times New Roman" w:hAnsi="Times New Roman" w:cs="Times New Roman"/>
          <w:sz w:val="28"/>
          <w:szCs w:val="28"/>
        </w:rPr>
        <w:t xml:space="preserve">жетным общеобразовательным учреждением средняя общеобразовательная школа № 1 им. </w:t>
      </w:r>
      <w:proofErr w:type="spellStart"/>
      <w:r w:rsidRPr="00F5773C">
        <w:rPr>
          <w:rFonts w:ascii="Times New Roman" w:hAnsi="Times New Roman" w:cs="Times New Roman"/>
          <w:sz w:val="28"/>
          <w:szCs w:val="28"/>
        </w:rPr>
        <w:t>Ляпидевского</w:t>
      </w:r>
      <w:proofErr w:type="spellEnd"/>
      <w:r w:rsidRPr="00F5773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F5773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F5773C">
        <w:rPr>
          <w:rFonts w:ascii="Times New Roman" w:hAnsi="Times New Roman" w:cs="Times New Roman"/>
          <w:sz w:val="28"/>
          <w:szCs w:val="28"/>
        </w:rPr>
        <w:t xml:space="preserve"> район станица Старощербиновская 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Заказчик)</w:t>
      </w:r>
      <w:r w:rsidRPr="00F5773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24CD" w:rsidRPr="00F5773C" w:rsidRDefault="00FB24CD" w:rsidP="00FB24C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проведения проверки: </w:t>
      </w:r>
      <w:r w:rsidRPr="00F5773C">
        <w:rPr>
          <w:rFonts w:ascii="Times New Roman" w:hAnsi="Times New Roman" w:cs="Times New Roman"/>
          <w:sz w:val="28"/>
          <w:szCs w:val="28"/>
        </w:rPr>
        <w:t>со 2 по 13 сентября 2019 года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B24CD" w:rsidRPr="00F5773C" w:rsidRDefault="00FB24CD" w:rsidP="00FB24C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составления акта проверки: в течение 15 рабочих дней </w:t>
      </w:r>
      <w:proofErr w:type="gramStart"/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око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чания</w:t>
      </w:r>
      <w:proofErr w:type="gramEnd"/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проверки.</w:t>
      </w:r>
    </w:p>
    <w:p w:rsidR="00FB24CD" w:rsidRPr="00F5773C" w:rsidRDefault="00FB24CD" w:rsidP="00FB24C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Проверяемый период: </w:t>
      </w:r>
      <w:r w:rsidRPr="00F5773C">
        <w:rPr>
          <w:rFonts w:ascii="Times New Roman" w:hAnsi="Times New Roman" w:cs="Times New Roman"/>
          <w:sz w:val="28"/>
          <w:szCs w:val="28"/>
        </w:rPr>
        <w:t>с 1 ноября 2018 года по 13 сентября 2019 года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B24CD" w:rsidRPr="00F5773C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основание проведения проверки: пункт 3 части 3 статьи 99 Ф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дерального закона от 5 апреля 2013 года № 44-ФЗ «О контрактной системе в сфере закупок товаров, работ, услуг для обеспечения государственных и мун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нужд» (далее - Закон о контрактной системе).</w:t>
      </w:r>
    </w:p>
    <w:p w:rsidR="00FB24CD" w:rsidRPr="00AD5A51" w:rsidRDefault="00FB24CD" w:rsidP="00FB24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Заказчика: Российская Федерация, 353620, Краснода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край, Щербиновский район, </w:t>
      </w:r>
      <w:r w:rsidRPr="00F5773C">
        <w:rPr>
          <w:rFonts w:ascii="Times New Roman" w:eastAsia="Times New Roman" w:hAnsi="Times New Roman" w:cs="Times New Roman"/>
          <w:sz w:val="28"/>
          <w:szCs w:val="28"/>
        </w:rPr>
        <w:t>станица Старощербиновская</w:t>
      </w:r>
      <w:r w:rsidRPr="00F5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улица 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Лермо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това, дом 37.</w:t>
      </w:r>
    </w:p>
    <w:p w:rsidR="00414B1E" w:rsidRPr="00BD4F90" w:rsidRDefault="00FB24CD" w:rsidP="00BD4F9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A51">
        <w:rPr>
          <w:rFonts w:ascii="Times New Roman" w:hAnsi="Times New Roman" w:cs="Times New Roman"/>
          <w:sz w:val="28"/>
          <w:szCs w:val="28"/>
        </w:rPr>
        <w:t xml:space="preserve">Проверка проводилась по документам, предоставленным Заказчиком, а также на основании информации, размещенной на официальном сайте единой информационной системы в сфере закупок по адресу: </w:t>
      </w:r>
      <w:hyperlink r:id="rId7" w:history="1">
        <w:r w:rsidRPr="00AD5A51">
          <w:rPr>
            <w:rFonts w:ascii="Times New Roman" w:hAnsi="Times New Roman" w:cs="Times New Roman"/>
            <w:sz w:val="28"/>
            <w:szCs w:val="28"/>
          </w:rPr>
          <w:t>www.zakupki.gov.ru</w:t>
        </w:r>
      </w:hyperlink>
      <w:r w:rsidRPr="00AD5A51">
        <w:rPr>
          <w:rFonts w:ascii="Times New Roman" w:hAnsi="Times New Roman" w:cs="Times New Roman"/>
          <w:sz w:val="28"/>
          <w:szCs w:val="28"/>
        </w:rPr>
        <w:t xml:space="preserve"> </w:t>
      </w:r>
      <w:r w:rsidRPr="00AD5A51">
        <w:rPr>
          <w:rFonts w:ascii="Times New Roman" w:hAnsi="Times New Roman" w:cs="Times New Roman"/>
          <w:sz w:val="28"/>
          <w:szCs w:val="28"/>
        </w:rPr>
        <w:br/>
        <w:t>(далее - ЕИС).</w:t>
      </w:r>
    </w:p>
    <w:p w:rsidR="00E97FA9" w:rsidRDefault="00E97FA9" w:rsidP="00414B1E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4B1E" w:rsidRPr="00A4068F" w:rsidRDefault="00414B1E" w:rsidP="00414B1E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сведен</w:t>
      </w:r>
      <w:r w:rsidR="003520BD" w:rsidRPr="00A4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A4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о Заказчике</w:t>
      </w:r>
    </w:p>
    <w:p w:rsidR="00414B1E" w:rsidRPr="00BD4F90" w:rsidRDefault="00414B1E" w:rsidP="00414B1E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B1E" w:rsidRPr="00414B1E" w:rsidRDefault="00414B1E" w:rsidP="00414B1E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Полное наименование: </w:t>
      </w:r>
      <w:r w:rsidR="00A4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указано в </w:t>
      </w:r>
      <w:r w:rsidRPr="00414B1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A4068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14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</w:t>
      </w:r>
      <w:r w:rsidR="00A4068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14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акта.</w:t>
      </w:r>
    </w:p>
    <w:p w:rsidR="00414B1E" w:rsidRPr="00414B1E" w:rsidRDefault="00414B1E" w:rsidP="00414B1E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B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наименование: МКУК ЩМБ.</w:t>
      </w:r>
    </w:p>
    <w:p w:rsidR="00414B1E" w:rsidRPr="00414B1E" w:rsidRDefault="00414B1E" w:rsidP="00414B1E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B1E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1022305030615; ИНН 2358005280; КПП 235801001.</w:t>
      </w:r>
    </w:p>
    <w:p w:rsidR="00414B1E" w:rsidRPr="00414B1E" w:rsidRDefault="00414B1E" w:rsidP="00414B1E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B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Заказчика: Российская Федерация, 353620, Краснода</w:t>
      </w:r>
      <w:r w:rsidRPr="00414B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14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край, Щербиновский район, станица Старощербиновская, улица Советов, </w:t>
      </w:r>
    </w:p>
    <w:p w:rsidR="00414B1E" w:rsidRDefault="00414B1E" w:rsidP="00A4068F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B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62.</w:t>
      </w:r>
    </w:p>
    <w:p w:rsidR="00FB24CD" w:rsidRPr="00AD5A51" w:rsidRDefault="00FB24CD" w:rsidP="00FB24CD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1.5 устава, утвержденного </w:t>
      </w:r>
      <w:r w:rsidRPr="00AD5A51">
        <w:rPr>
          <w:rStyle w:val="1"/>
          <w:sz w:val="28"/>
          <w:szCs w:val="28"/>
        </w:rPr>
        <w:t xml:space="preserve">приказом </w:t>
      </w:r>
      <w:r w:rsidR="002A282C" w:rsidRPr="00AD5A51">
        <w:rPr>
          <w:rStyle w:val="1"/>
          <w:sz w:val="28"/>
          <w:szCs w:val="28"/>
        </w:rPr>
        <w:t>начальн</w:t>
      </w:r>
      <w:r w:rsidR="002A282C" w:rsidRPr="00AD5A51">
        <w:rPr>
          <w:rStyle w:val="1"/>
          <w:sz w:val="28"/>
          <w:szCs w:val="28"/>
        </w:rPr>
        <w:t>и</w:t>
      </w:r>
      <w:r w:rsidR="002A282C" w:rsidRPr="00AD5A51">
        <w:rPr>
          <w:rStyle w:val="1"/>
          <w:sz w:val="28"/>
          <w:szCs w:val="28"/>
        </w:rPr>
        <w:t xml:space="preserve">ка </w:t>
      </w:r>
      <w:r w:rsidRPr="00AD5A51">
        <w:rPr>
          <w:rStyle w:val="1"/>
          <w:sz w:val="28"/>
          <w:szCs w:val="28"/>
        </w:rPr>
        <w:t xml:space="preserve">управления образования 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 Ще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 xml:space="preserve">биновский район от 2 февраля 2015 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года № 42 «Об утверждении Устава мун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ципального бюджетного общеобразовательного учреждения средняя общеобр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зовательная школа № 1 им. </w:t>
      </w:r>
      <w:proofErr w:type="spellStart"/>
      <w:r w:rsidRPr="00280C5A">
        <w:rPr>
          <w:rFonts w:ascii="Times New Roman" w:eastAsia="Times New Roman" w:hAnsi="Times New Roman" w:cs="Times New Roman"/>
          <w:sz w:val="28"/>
          <w:szCs w:val="28"/>
        </w:rPr>
        <w:t>Ляпидевского</w:t>
      </w:r>
      <w:proofErr w:type="spellEnd"/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280C5A">
        <w:rPr>
          <w:rFonts w:ascii="Times New Roman" w:eastAsia="Times New Roman" w:hAnsi="Times New Roman" w:cs="Times New Roman"/>
          <w:sz w:val="28"/>
          <w:szCs w:val="28"/>
        </w:rPr>
        <w:t>Ще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биновский</w:t>
      </w:r>
      <w:proofErr w:type="spellEnd"/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 район станица Старощербиновская</w:t>
      </w:r>
      <w:r w:rsidR="00280C5A" w:rsidRPr="00280C5A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5A51">
        <w:rPr>
          <w:rStyle w:val="1"/>
          <w:sz w:val="28"/>
          <w:szCs w:val="28"/>
        </w:rPr>
        <w:t>(далее - Устав) учредителем и собственником имущества Заказчика является муниц</w:t>
      </w:r>
      <w:r w:rsidRPr="00AD5A51">
        <w:rPr>
          <w:rStyle w:val="1"/>
          <w:sz w:val="28"/>
          <w:szCs w:val="28"/>
        </w:rPr>
        <w:t>и</w:t>
      </w:r>
      <w:r w:rsidRPr="00AD5A51">
        <w:rPr>
          <w:rStyle w:val="1"/>
          <w:sz w:val="28"/>
          <w:szCs w:val="28"/>
        </w:rPr>
        <w:t>пальное образование Щербиновский район.</w:t>
      </w:r>
      <w:proofErr w:type="gramEnd"/>
      <w:r w:rsidRPr="00AD5A51">
        <w:rPr>
          <w:rStyle w:val="1"/>
          <w:sz w:val="28"/>
          <w:szCs w:val="28"/>
        </w:rPr>
        <w:t xml:space="preserve"> Функции и полномочия учредителя осуществляет администрация муниципального образования Щербиновский район в лице управления образования администрации муниципального образ</w:t>
      </w:r>
      <w:r w:rsidRPr="00AD5A51">
        <w:rPr>
          <w:rStyle w:val="1"/>
          <w:sz w:val="28"/>
          <w:szCs w:val="28"/>
        </w:rPr>
        <w:t>о</w:t>
      </w:r>
      <w:r w:rsidRPr="00AD5A51">
        <w:rPr>
          <w:rStyle w:val="1"/>
          <w:sz w:val="28"/>
          <w:szCs w:val="28"/>
        </w:rPr>
        <w:t>в</w:t>
      </w:r>
      <w:r w:rsidR="00E07FBE" w:rsidRPr="00AD5A51">
        <w:rPr>
          <w:rStyle w:val="1"/>
          <w:sz w:val="28"/>
          <w:szCs w:val="28"/>
        </w:rPr>
        <w:t xml:space="preserve">ания Щербиновский район </w:t>
      </w:r>
      <w:r w:rsidR="0088697A">
        <w:rPr>
          <w:rStyle w:val="1"/>
          <w:sz w:val="28"/>
          <w:szCs w:val="28"/>
        </w:rPr>
        <w:t xml:space="preserve">в лице управления образования администрации муниципального образования Щербиновский район </w:t>
      </w:r>
      <w:r w:rsidR="00E07FBE" w:rsidRPr="00AD5A51">
        <w:rPr>
          <w:rStyle w:val="1"/>
          <w:sz w:val="28"/>
          <w:szCs w:val="28"/>
        </w:rPr>
        <w:t>(далее -</w:t>
      </w:r>
      <w:r w:rsidRPr="00AD5A51">
        <w:rPr>
          <w:rStyle w:val="1"/>
          <w:sz w:val="28"/>
          <w:szCs w:val="28"/>
        </w:rPr>
        <w:t xml:space="preserve"> Учредитель) в пр</w:t>
      </w:r>
      <w:r w:rsidRPr="00AD5A51">
        <w:rPr>
          <w:rStyle w:val="1"/>
          <w:sz w:val="28"/>
          <w:szCs w:val="28"/>
        </w:rPr>
        <w:t>е</w:t>
      </w:r>
      <w:r w:rsidRPr="00AD5A51">
        <w:rPr>
          <w:rStyle w:val="1"/>
          <w:sz w:val="28"/>
          <w:szCs w:val="28"/>
        </w:rPr>
        <w:t>делах своей компетенции. Учредитель является главным распорядителем бю</w:t>
      </w:r>
      <w:r w:rsidRPr="00AD5A51">
        <w:rPr>
          <w:rStyle w:val="1"/>
          <w:sz w:val="28"/>
          <w:szCs w:val="28"/>
        </w:rPr>
        <w:t>д</w:t>
      </w:r>
      <w:r w:rsidRPr="00AD5A51">
        <w:rPr>
          <w:rStyle w:val="1"/>
          <w:sz w:val="28"/>
          <w:szCs w:val="28"/>
        </w:rPr>
        <w:t>жетных средств в отношении Заказчика.</w:t>
      </w:r>
    </w:p>
    <w:p w:rsidR="00872B5D" w:rsidRDefault="00FB24CD" w:rsidP="00FB24CD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пункту 1.10 Устава Заказчик является самостоятельным юрид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ческим лицом</w:t>
      </w:r>
      <w:r w:rsidR="00A45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его государственной регистрации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имеет в операти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управлении обособленное имущество, самостоятельный баланс, лицевые счета, открытые в установленном законодательством Российской Федерации порядке для учета бюджетных средств и средств от приносящей доход деятел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ности.</w:t>
      </w:r>
      <w:r w:rsidR="00872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FB24CD" w:rsidRPr="00AD5A51" w:rsidRDefault="00FB24CD" w:rsidP="00FB24CD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1.11 Устава установлено, что Заказчик может от своего имени приобретать и осуществлять имущественные и личные неимущественные пр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ва, несет ответственность по своим обязательствам, выступает истцом и отве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чиком в суде, арбитражном, третейском судах, судах общей юрисдикции в с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действующим законодательством.</w:t>
      </w:r>
    </w:p>
    <w:p w:rsidR="00872B5D" w:rsidRPr="00AD5A51" w:rsidRDefault="00FB24CD" w:rsidP="00872B5D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пункту 6.4 Устава</w:t>
      </w:r>
      <w:r w:rsidR="00A45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непосредственное управление субъектом контроля осуществляет про</w:t>
      </w:r>
      <w:r w:rsidR="00292E25">
        <w:rPr>
          <w:rFonts w:ascii="Times New Roman" w:eastAsia="Times New Roman" w:hAnsi="Times New Roman" w:cs="Times New Roman"/>
          <w:sz w:val="28"/>
          <w:szCs w:val="28"/>
          <w:lang w:eastAsia="ru-RU"/>
        </w:rPr>
        <w:t>шедший с</w:t>
      </w:r>
      <w:r w:rsidR="00E73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оответствующую аттестацию </w:t>
      </w:r>
      <w:r w:rsidR="008F626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73955" w:rsidRPr="00AD5A51">
        <w:rPr>
          <w:rFonts w:ascii="Times New Roman" w:hAnsi="Times New Roman" w:cs="Times New Roman"/>
          <w:sz w:val="28"/>
          <w:szCs w:val="28"/>
        </w:rPr>
        <w:t>иректор муниципального бюджетного общеобразовательного учреждения средняя о</w:t>
      </w:r>
      <w:r w:rsidR="00E73955" w:rsidRPr="00AD5A51">
        <w:rPr>
          <w:rFonts w:ascii="Times New Roman" w:hAnsi="Times New Roman" w:cs="Times New Roman"/>
          <w:sz w:val="28"/>
          <w:szCs w:val="28"/>
        </w:rPr>
        <w:t>б</w:t>
      </w:r>
      <w:r w:rsidR="00E73955" w:rsidRPr="00AD5A51">
        <w:rPr>
          <w:rFonts w:ascii="Times New Roman" w:hAnsi="Times New Roman" w:cs="Times New Roman"/>
          <w:sz w:val="28"/>
          <w:szCs w:val="28"/>
        </w:rPr>
        <w:t xml:space="preserve">щеобразовательная школа № 1 им. </w:t>
      </w:r>
      <w:proofErr w:type="spellStart"/>
      <w:r w:rsidR="00E73955" w:rsidRPr="00AD5A51">
        <w:rPr>
          <w:rFonts w:ascii="Times New Roman" w:hAnsi="Times New Roman" w:cs="Times New Roman"/>
          <w:sz w:val="28"/>
          <w:szCs w:val="28"/>
        </w:rPr>
        <w:t>Ляпидевского</w:t>
      </w:r>
      <w:proofErr w:type="spellEnd"/>
      <w:r w:rsidR="00E73955" w:rsidRPr="00AD5A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73955" w:rsidRPr="00AD5A51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E73955" w:rsidRPr="00AD5A51">
        <w:rPr>
          <w:rFonts w:ascii="Times New Roman" w:hAnsi="Times New Roman" w:cs="Times New Roman"/>
          <w:sz w:val="28"/>
          <w:szCs w:val="28"/>
        </w:rPr>
        <w:t xml:space="preserve"> район станица Старощербиновская (далее - Директор) 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73955">
        <w:rPr>
          <w:rFonts w:ascii="Times New Roman" w:eastAsia="Times New Roman" w:hAnsi="Times New Roman" w:cs="Times New Roman"/>
          <w:sz w:val="28"/>
          <w:szCs w:val="28"/>
          <w:lang w:eastAsia="ru-RU"/>
        </w:rPr>
        <w:t>мый на должность и освобождаемый от должности на</w:t>
      </w:r>
      <w:r w:rsidR="002E38E7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чальником управления образования администрации муниципального образования Щербиновский ра</w:t>
      </w:r>
      <w:r w:rsidR="002E38E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E38E7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872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5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4B1E" w:rsidRDefault="00FB24CD" w:rsidP="00414B1E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A51">
        <w:rPr>
          <w:rFonts w:ascii="Times New Roman" w:eastAsia="Times New Roman" w:hAnsi="Times New Roman" w:cs="Times New Roman"/>
          <w:sz w:val="28"/>
        </w:rPr>
        <w:t xml:space="preserve">Директор назначен на должность в соответствии с приказом </w:t>
      </w:r>
      <w:proofErr w:type="gramStart"/>
      <w:r w:rsidRPr="00AD5A51">
        <w:rPr>
          <w:rFonts w:ascii="Times New Roman" w:eastAsia="Times New Roman" w:hAnsi="Times New Roman" w:cs="Times New Roman"/>
          <w:sz w:val="28"/>
        </w:rPr>
        <w:t>начальника отдела образования администрации муниципального образования</w:t>
      </w:r>
      <w:proofErr w:type="gramEnd"/>
      <w:r w:rsidRPr="00AD5A5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D5A51">
        <w:rPr>
          <w:rFonts w:ascii="Times New Roman" w:eastAsia="Times New Roman" w:hAnsi="Times New Roman" w:cs="Times New Roman"/>
          <w:sz w:val="28"/>
        </w:rPr>
        <w:t>Щербино</w:t>
      </w:r>
      <w:r w:rsidRPr="00AD5A51">
        <w:rPr>
          <w:rFonts w:ascii="Times New Roman" w:eastAsia="Times New Roman" w:hAnsi="Times New Roman" w:cs="Times New Roman"/>
          <w:sz w:val="28"/>
        </w:rPr>
        <w:t>в</w:t>
      </w:r>
      <w:r w:rsidRPr="00AD5A51">
        <w:rPr>
          <w:rFonts w:ascii="Times New Roman" w:eastAsia="Times New Roman" w:hAnsi="Times New Roman" w:cs="Times New Roman"/>
          <w:sz w:val="28"/>
        </w:rPr>
        <w:t>ский</w:t>
      </w:r>
      <w:proofErr w:type="spellEnd"/>
      <w:r w:rsidRPr="00AD5A51">
        <w:rPr>
          <w:rFonts w:ascii="Times New Roman" w:eastAsia="Times New Roman" w:hAnsi="Times New Roman" w:cs="Times New Roman"/>
          <w:sz w:val="28"/>
        </w:rPr>
        <w:t xml:space="preserve"> район от</w:t>
      </w:r>
      <w:r w:rsidRPr="00AD5A51">
        <w:rPr>
          <w:rFonts w:ascii="Times New Roman" w:hAnsi="Times New Roman" w:cs="Times New Roman"/>
          <w:sz w:val="28"/>
          <w:szCs w:val="28"/>
        </w:rPr>
        <w:t xml:space="preserve"> 19 октября 2011 года № 130-л «О назначении Л.В. </w:t>
      </w:r>
      <w:proofErr w:type="spellStart"/>
      <w:r w:rsidRPr="00AD5A51">
        <w:rPr>
          <w:rFonts w:ascii="Times New Roman" w:hAnsi="Times New Roman" w:cs="Times New Roman"/>
          <w:sz w:val="28"/>
          <w:szCs w:val="28"/>
        </w:rPr>
        <w:t>Гарькавой</w:t>
      </w:r>
      <w:proofErr w:type="spellEnd"/>
      <w:r w:rsidRPr="00AD5A51">
        <w:rPr>
          <w:rFonts w:ascii="Times New Roman" w:hAnsi="Times New Roman" w:cs="Times New Roman"/>
          <w:sz w:val="28"/>
          <w:szCs w:val="28"/>
        </w:rPr>
        <w:t>».</w:t>
      </w:r>
    </w:p>
    <w:p w:rsidR="00872B5D" w:rsidRPr="00414B1E" w:rsidRDefault="00872B5D" w:rsidP="00414B1E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A51">
        <w:rPr>
          <w:rFonts w:ascii="Times New Roman" w:hAnsi="Times New Roman" w:cs="Times New Roman"/>
          <w:sz w:val="28"/>
          <w:szCs w:val="28"/>
        </w:rPr>
        <w:t>Директор извещен о начале проведения плановой выборочной проверки уведомлением от 19 августа 2019 года № 01-552/19-10.</w:t>
      </w:r>
    </w:p>
    <w:p w:rsidR="00FB24CD" w:rsidRPr="00280C5A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C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Финансирование деятельности 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Заказчика</w:t>
      </w:r>
      <w:r w:rsidRPr="00280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за счет средств бюджета муниципального образования Щербиновский район в виде субсидии на выполнение муниципального задания и иные цели, а также средств, пост</w:t>
      </w:r>
      <w:r w:rsidRPr="00280C5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80C5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пающих от приносящей доход деятельности.</w:t>
      </w:r>
    </w:p>
    <w:p w:rsidR="00FB24CD" w:rsidRPr="009D71CF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1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части 2 статьи 38 Закона о контрактной системе предусма</w:t>
      </w:r>
      <w:r w:rsidRPr="009D71C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D7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ривают, что в случае, если совокупный годовой объем закупок заказчика не превышает ста миллионов рублей и у заказчика отсутствует контрактная слу</w:t>
      </w:r>
      <w:r w:rsidRPr="009D71C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9D71CF">
        <w:rPr>
          <w:rFonts w:ascii="Times New Roman" w:eastAsia="Times New Roman" w:hAnsi="Times New Roman" w:cs="Times New Roman"/>
          <w:sz w:val="28"/>
          <w:szCs w:val="28"/>
          <w:lang w:eastAsia="ru-RU"/>
        </w:rPr>
        <w:t>ба, заказчик назначает должностное лицо, ответственное за осуществление з</w:t>
      </w:r>
      <w:r w:rsidRPr="009D71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D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купки или нескольких закупок, включая исполнение каждого контракта. </w:t>
      </w:r>
    </w:p>
    <w:p w:rsidR="00FB24CD" w:rsidRPr="00280C5A" w:rsidRDefault="00FB24CD" w:rsidP="005474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C5A">
        <w:rPr>
          <w:rStyle w:val="FontStyle11"/>
          <w:sz w:val="28"/>
          <w:szCs w:val="28"/>
        </w:rPr>
        <w:t xml:space="preserve">Приказом 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муниципального бюджетного общеобразовательного учрежд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ния средняя общеобразовательная школа № 1 им. </w:t>
      </w:r>
      <w:proofErr w:type="spellStart"/>
      <w:r w:rsidRPr="00280C5A">
        <w:rPr>
          <w:rFonts w:ascii="Times New Roman" w:eastAsia="Times New Roman" w:hAnsi="Times New Roman" w:cs="Times New Roman"/>
          <w:sz w:val="28"/>
          <w:szCs w:val="28"/>
        </w:rPr>
        <w:t>Ляпидевского</w:t>
      </w:r>
      <w:proofErr w:type="spellEnd"/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280C5A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 район станица Старощербиновская от 25 апреля 2016 года № 126 «О назначении контрактного управляющего муниципального бюджетного общеобразовательного учреждения средняя общеобразовательная школа № 1 им. </w:t>
      </w:r>
      <w:proofErr w:type="spellStart"/>
      <w:r w:rsidRPr="00280C5A">
        <w:rPr>
          <w:rFonts w:ascii="Times New Roman" w:eastAsia="Times New Roman" w:hAnsi="Times New Roman" w:cs="Times New Roman"/>
          <w:sz w:val="28"/>
          <w:szCs w:val="28"/>
        </w:rPr>
        <w:t>Ляпидевского</w:t>
      </w:r>
      <w:proofErr w:type="spellEnd"/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280C5A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 район станица Старощербиновская» назначен контрактный управляющий З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казчика. </w:t>
      </w:r>
    </w:p>
    <w:p w:rsidR="00FB24CD" w:rsidRPr="003869B0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6 статьи 38 Закона о контрактной системе ко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трактный управляющий должен иметь высшее образование или дополнител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профессиональное образование в сфере закупок. </w:t>
      </w:r>
    </w:p>
    <w:p w:rsidR="00FB24CD" w:rsidRPr="003869B0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вышеуказанных положений Закона о контрактной системе контрактны</w:t>
      </w:r>
      <w:r w:rsidR="003869B0"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управляющи</w:t>
      </w:r>
      <w:r w:rsidR="003869B0"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й Заказчика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9B0"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прошел обучение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9B0"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2018 году 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грамме дополнительного профессионального образования повышения квал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фикации «Управление государственными и муниципальными закупками» в объеме 144 час</w:t>
      </w:r>
      <w:r w:rsidR="003869B0"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подтверждается удостоверением о повышении квалиф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кации</w:t>
      </w:r>
      <w:r w:rsidR="003869B0"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сентября 2018 года № 12334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выданным негосударственным частным образовательным учреждением дополнительного профессионального образов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869B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«Учебный центр «Персонал-Ресурс».</w:t>
      </w:r>
      <w:proofErr w:type="gramEnd"/>
    </w:p>
    <w:p w:rsidR="00FB24CD" w:rsidRPr="00BD4F90" w:rsidRDefault="00FB24CD" w:rsidP="00FB24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ru-RU"/>
        </w:rPr>
      </w:pPr>
    </w:p>
    <w:p w:rsidR="00FB24CD" w:rsidRPr="003869B0" w:rsidRDefault="00FB24CD" w:rsidP="00FB24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9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о закупках у субъектов малого предпринимательства,</w:t>
      </w:r>
    </w:p>
    <w:p w:rsidR="00FB24CD" w:rsidRPr="00FD5A6D" w:rsidRDefault="00FB24CD" w:rsidP="00FB24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3869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 ориентированных некоммерческих организаци</w:t>
      </w:r>
      <w:r w:rsidR="008F6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</w:p>
    <w:p w:rsidR="00FB24CD" w:rsidRPr="00BD4F90" w:rsidRDefault="00FB24CD" w:rsidP="00FB24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p w:rsidR="00FB24CD" w:rsidRPr="00E16DF6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6D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части 4 статьи 30 Закона о контрактной системе по итогам года заказчик обязан составить отчет об объеме закупок у субъектов малого пре</w:t>
      </w:r>
      <w:r w:rsidRPr="00E16DF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16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принимательства (далее - СМП), социально ориентированных некоммерческих организаций (далее - СОНО), предусмотренных частью 2 статьи 30 Закона о контрактной системе, и до 1 апреля года, следующего за отчетным годом, </w:t>
      </w:r>
      <w:r w:rsidR="003913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16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такой отчет в </w:t>
      </w:r>
      <w:r w:rsidR="003913A3">
        <w:rPr>
          <w:rFonts w:ascii="Times New Roman" w:eastAsia="Times New Roman" w:hAnsi="Times New Roman" w:cs="Times New Roman"/>
          <w:sz w:val="28"/>
          <w:szCs w:val="28"/>
          <w:lang w:eastAsia="ru-RU"/>
        </w:rPr>
        <w:t>ЕИС</w:t>
      </w:r>
      <w:r w:rsidRPr="00E16D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B24CD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отчет </w:t>
      </w:r>
      <w:r w:rsidR="00391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Заказчика </w:t>
      </w:r>
      <w:r w:rsidRPr="00E16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объеме закупок у СМП, СОНО за </w:t>
      </w:r>
      <w:r w:rsidR="003913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2018 год  (далее – Отчет) </w:t>
      </w:r>
      <w:r w:rsidRPr="00E16D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подлежал размещению в ЕИС не позднее 31 марта 2019 года. Согласно информации из реестра отчетов заказчиков, размещенного в ЕИС, отчет Заказчика об объеме закупок у СМП, СОНО за 2018 год размещен в ЕИС 28 марта 2019 года, то есть своевременно.</w:t>
      </w:r>
    </w:p>
    <w:p w:rsidR="00CA1EAA" w:rsidRPr="00E16DF6" w:rsidRDefault="00CA1EAA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Частью 1 статьи 30 Закона о контрактной системе установлена обяза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ность заказчиков осуществлять закупки у СМП и СОНО в объеме не мен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ее чем 15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совокупного годового объема закупок, рассчитанного с учетом части 1.1 статьи 30 Закона о контрактной системе, путем проведения открытых конку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сов, конкурсов с ограниченным участием, двухэтапных конкурсов, электро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аукционов, запросов котировок, запросов предложений, в которых учас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никами закупок являются только</w:t>
      </w:r>
      <w:proofErr w:type="gram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СМП и СОНО, а также осуществления зак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пок с учетом положений части 5 настоящей статьи. Доля закупок, которые </w:t>
      </w:r>
      <w:r w:rsidR="003913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3913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3913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казчик осуществил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СМП, СОНО в 2018 году, согласно Отчету составила </w:t>
      </w:r>
      <w:r w:rsidR="003913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%, что соответствует требованиям части 1 статьи 30 Закона о контрактной системе.</w:t>
      </w:r>
    </w:p>
    <w:p w:rsidR="00FB24CD" w:rsidRPr="00BD4F90" w:rsidRDefault="00FB24CD" w:rsidP="00FB2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p w:rsidR="00FB24CD" w:rsidRPr="00DD6946" w:rsidRDefault="00FB24CD" w:rsidP="00FB2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69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закупок товаров, работ, услуг</w:t>
      </w:r>
    </w:p>
    <w:p w:rsidR="00FB24CD" w:rsidRPr="00BD4F90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16"/>
          <w:szCs w:val="16"/>
          <w:lang w:eastAsia="ru-RU"/>
        </w:rPr>
      </w:pPr>
    </w:p>
    <w:p w:rsidR="00616929" w:rsidRPr="001E6141" w:rsidRDefault="00616929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Закупочная деятельность Заказчика в 2019 году осуществляется в соо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ветствии с планом закупок 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товаров, работ, услуг </w:t>
      </w:r>
      <w:r w:rsidR="004906B1" w:rsidRPr="001E6141">
        <w:rPr>
          <w:rFonts w:ascii="Times New Roman" w:eastAsia="Calibri" w:hAnsi="Times New Roman" w:cs="Times New Roman"/>
          <w:bCs/>
          <w:sz w:val="28"/>
          <w:szCs w:val="28"/>
        </w:rPr>
        <w:t>для обеспечения муниципал</w:t>
      </w:r>
      <w:r w:rsidR="004906B1" w:rsidRPr="001E6141"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="004906B1"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ных нужд 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на 2019 финансовый год и на плановый период 2020 и 2021 годов (далее - План закупок) и планом-графиком</w:t>
      </w:r>
      <w:r w:rsidR="002E73D6"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E73D6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закупок </w:t>
      </w:r>
      <w:r w:rsidR="002E73D6"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товаров, работ, услуг </w:t>
      </w:r>
      <w:r w:rsidR="004906B1"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для обеспечения муниципальных нужд </w:t>
      </w:r>
      <w:r w:rsidR="002E73D6" w:rsidRPr="001E6141">
        <w:rPr>
          <w:rFonts w:ascii="Times New Roman" w:eastAsia="Calibri" w:hAnsi="Times New Roman" w:cs="Times New Roman"/>
          <w:bCs/>
          <w:sz w:val="28"/>
          <w:szCs w:val="28"/>
        </w:rPr>
        <w:t>на 2019 год (далее - План-график).</w:t>
      </w:r>
    </w:p>
    <w:p w:rsidR="00FB24CD" w:rsidRPr="001E6141" w:rsidRDefault="00127D93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 закупок </w:t>
      </w:r>
      <w:r w:rsidR="00F429C6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(первоначальная версия)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</w:t>
      </w:r>
      <w:r w:rsidR="00FB24CD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429C6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Заказчиком </w:t>
      </w:r>
      <w:r w:rsidR="00FB24CD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</w:t>
      </w:r>
      <w:r w:rsidR="00FB24CD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FB24CD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ветствии с требованиями статьи 17 Закона о контрактной системе и п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орядком формирования, утверждения  и ведения планов закупок товаров, работ, услуг для обеспечения муниципальных нужд муниципального образования Щерб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новский район, утвержденным постановлением администрации  муниципальн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го образования Щербиновский район от 25 декабря 2015 года № 593 «Об утверждении Порядка формирования, утверждения и ведения планов закупок товаров, работ, услуг</w:t>
      </w:r>
      <w:proofErr w:type="gramEnd"/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 для обеспечения муниципальных нужд муниципального образования Щерби</w:t>
      </w:r>
      <w:r w:rsidR="006A1AE1" w:rsidRPr="001E6141">
        <w:rPr>
          <w:rFonts w:ascii="Times New Roman" w:eastAsia="Calibri" w:hAnsi="Times New Roman" w:cs="Times New Roman"/>
          <w:bCs/>
          <w:sz w:val="28"/>
          <w:szCs w:val="28"/>
        </w:rPr>
        <w:t>новский район» (далее -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 Порядок</w:t>
      </w:r>
      <w:r w:rsidR="00FB24CD" w:rsidRPr="001E6141">
        <w:rPr>
          <w:rFonts w:ascii="Times New Roman" w:eastAsia="Calibri" w:hAnsi="Times New Roman" w:cs="Times New Roman"/>
        </w:rPr>
        <w:t xml:space="preserve"> 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формирования, утвержд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ния и ведения планов закупок</w:t>
      </w:r>
      <w:r w:rsidR="0061504E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FB24CD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FB24CD" w:rsidRPr="001E6141" w:rsidRDefault="00FB24CD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части 8 статьи 17 Закона о контрактной системе, пункту 3 П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рядка формирования, утверждения и ведения планов закупок</w:t>
      </w:r>
      <w:r w:rsidRPr="001E614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план закупок формируется бюджетным учреждением в течение 10 рабочих дней после утверждения плана финансово-хозяйственной деятельности (далее - ПФХД) бюджетного учреждения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B24CD" w:rsidRPr="001E6141" w:rsidRDefault="00FB24CD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частью 9 статьи 17 Закона о контрактной системе,</w:t>
      </w:r>
      <w:r w:rsidRPr="001E61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том 11 Порядка формирования, утверждения и ведения планов закупок утве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жденный план закупок подлежит размещению в ЕИС в течение 3 рабочих дней со дня его утверждения. </w:t>
      </w:r>
    </w:p>
    <w:p w:rsidR="004906B1" w:rsidRPr="001E6141" w:rsidRDefault="00FB24CD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ПФХД Заказчика на 2019 год и плановый период 2020 и 2021 годов утвержден </w:t>
      </w:r>
      <w:r w:rsidRPr="001E6141">
        <w:rPr>
          <w:rFonts w:ascii="Times New Roman" w:eastAsia="Times New Roman" w:hAnsi="Times New Roman" w:cs="Times New Roman"/>
          <w:sz w:val="28"/>
        </w:rPr>
        <w:t>Директором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 января 2019 года. </w:t>
      </w:r>
    </w:p>
    <w:p w:rsidR="004906B1" w:rsidRPr="001E6141" w:rsidRDefault="00FB24CD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 закупок Заказчика </w:t>
      </w:r>
      <w:r w:rsidR="004906B1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(первоначальная версия)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 приказом </w:t>
      </w:r>
      <w:r w:rsidRPr="001E6141">
        <w:rPr>
          <w:rFonts w:ascii="Times New Roman" w:hAnsi="Times New Roman"/>
          <w:sz w:val="28"/>
          <w:szCs w:val="28"/>
        </w:rPr>
        <w:t>муниципального бюджетного общеобразовательного учреждения средняя о</w:t>
      </w:r>
      <w:r w:rsidRPr="001E6141">
        <w:rPr>
          <w:rFonts w:ascii="Times New Roman" w:hAnsi="Times New Roman"/>
          <w:sz w:val="28"/>
          <w:szCs w:val="28"/>
        </w:rPr>
        <w:t>б</w:t>
      </w:r>
      <w:r w:rsidRPr="001E6141">
        <w:rPr>
          <w:rFonts w:ascii="Times New Roman" w:hAnsi="Times New Roman"/>
          <w:sz w:val="28"/>
          <w:szCs w:val="28"/>
        </w:rPr>
        <w:t xml:space="preserve">щеобразовательная школа № 1 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им.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Ляпидевского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район станица Старощербиновская</w:t>
      </w:r>
      <w:r w:rsidRPr="001E6141">
        <w:rPr>
          <w:rFonts w:ascii="Times New Roman" w:hAnsi="Times New Roman"/>
          <w:sz w:val="28"/>
          <w:szCs w:val="28"/>
        </w:rPr>
        <w:t xml:space="preserve">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21 января 2019 года № 40 «Об утверждении плана закупок товаров, работ, услуг для обеспечения </w:t>
      </w:r>
      <w:r w:rsidR="004906B1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нужд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субъекта Российской Федерации и муниципальных нужд на 2019 финансовый год и </w:t>
      </w:r>
      <w:r w:rsidR="00616929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плановый период 2020 и 2021 годов» и размещен </w:t>
      </w:r>
      <w:r w:rsidRPr="001E614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E6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ЕИС 21 января </w:t>
      </w:r>
      <w:r w:rsidR="006150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 года, что соответствует требованиям вышеуказанных нормативных прав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вых актов. </w:t>
      </w:r>
    </w:p>
    <w:p w:rsidR="00FB24CD" w:rsidRPr="001E6141" w:rsidRDefault="00F429C6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План-график (первоначальная версия) сформирован </w:t>
      </w:r>
      <w:r w:rsidR="00FB24CD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Заказчиком в соо</w:t>
      </w:r>
      <w:r w:rsidR="00FB24CD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FB24CD"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ветствии с требованиями статьи 21 Закона о контрактной системе и 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порядком 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формирования, утверждения и ведения планов-графиков закупок товаров, р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бот, услуг для обеспечения муниципальных нужд муниципального образования Щербиновский район, утвержденн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ым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 постановлением администрации муниц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пального образования Щербиновский район от 25 декабря 2015 года № 594 «Об утверждении Порядка формирования, утверждения и ведения планов-графиков закупок товаров, работ, услуг для</w:t>
      </w:r>
      <w:proofErr w:type="gramEnd"/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 обеспечения муниципальных нужд муниц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FB24CD" w:rsidRPr="001E6141">
        <w:rPr>
          <w:rFonts w:ascii="Times New Roman" w:eastAsia="Calibri" w:hAnsi="Times New Roman" w:cs="Times New Roman"/>
          <w:bCs/>
          <w:sz w:val="28"/>
          <w:szCs w:val="28"/>
        </w:rPr>
        <w:t>пального образования Щербиновский район» (далее - Порядок формирования, утверждения и ведения планов-графиков закупок)</w:t>
      </w:r>
      <w:r w:rsidR="004906B1" w:rsidRPr="001E614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B24CD" w:rsidRPr="001E6141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10 статьи 21 Закона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контрактной системе</w:t>
      </w: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пунктом 3 Порядка формирования, утверждения и ведения планов-графиков з</w:t>
      </w: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купок планы-графики формируются и утверждаются бюджетным учреждением в течение 10 рабочих дней после утверждения ПФХД бюджетного учреждения.</w:t>
      </w:r>
    </w:p>
    <w:p w:rsidR="00FB24CD" w:rsidRPr="001E6141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части 15 статьи 21 Закона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контрактной системе</w:t>
      </w: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пункту 15 Порядка формирования, утверждения и ведения планов-графиков закупок утвержденный заказчиком план-график, а также вносимые в него изменения подлежат размещению в ЕИС в течение 3 рабочих дней </w:t>
      </w:r>
      <w:proofErr w:type="gramStart"/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утверждения</w:t>
      </w:r>
      <w:proofErr w:type="gramEnd"/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B24CD" w:rsidRPr="001E6141" w:rsidRDefault="00FB24CD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План-график Заказчика </w:t>
      </w:r>
      <w:r w:rsidR="004906B1"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(первоначальная версия) </w:t>
      </w: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приказом</w:t>
      </w:r>
      <w:r w:rsidRPr="001E6141">
        <w:rPr>
          <w:rFonts w:ascii="Times New Roman" w:hAnsi="Times New Roman"/>
          <w:sz w:val="28"/>
          <w:szCs w:val="28"/>
        </w:rPr>
        <w:t xml:space="preserve"> муниципального бюджетного общеобразовательного учреждения средняя о</w:t>
      </w:r>
      <w:r w:rsidRPr="001E6141">
        <w:rPr>
          <w:rFonts w:ascii="Times New Roman" w:hAnsi="Times New Roman"/>
          <w:sz w:val="28"/>
          <w:szCs w:val="28"/>
        </w:rPr>
        <w:t>б</w:t>
      </w:r>
      <w:r w:rsidRPr="001E6141">
        <w:rPr>
          <w:rFonts w:ascii="Times New Roman" w:hAnsi="Times New Roman"/>
          <w:sz w:val="28"/>
          <w:szCs w:val="28"/>
        </w:rPr>
        <w:t xml:space="preserve">щеобразовательная школа № 1 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им.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Ляпидевского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район станица Старощербиновская</w:t>
      </w:r>
      <w:r w:rsidRPr="001E6141">
        <w:rPr>
          <w:rFonts w:ascii="Times New Roman" w:hAnsi="Times New Roman"/>
          <w:sz w:val="28"/>
          <w:szCs w:val="28"/>
        </w:rPr>
        <w:t xml:space="preserve">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21 января 2019 года № 41</w:t>
      </w: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плана-графика закупок товаров, работ, услуг для обеспечения нужд субъекта Российской Федерации и муниципальных нужд на 2019 фина</w:t>
      </w: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совый год </w:t>
      </w:r>
      <w:r w:rsidRPr="001E6141">
        <w:rPr>
          <w:rFonts w:ascii="Times New Roman" w:hAnsi="Times New Roman"/>
          <w:sz w:val="28"/>
          <w:szCs w:val="28"/>
        </w:rPr>
        <w:t xml:space="preserve">муниципального бюджетного общеобразовательного учреждения средняя общеобразовательная школа № 1 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им.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Ляпидевского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район станица Старощербиновская</w:t>
      </w: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размещен в ЕИС 22 января 2019 года, что соответствует требованиям вышеуказанных но</w:t>
      </w: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E61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мативных правовых актов.</w:t>
      </w:r>
    </w:p>
    <w:p w:rsidR="00FB24CD" w:rsidRPr="00BD4F90" w:rsidRDefault="00FB24CD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FB24CD" w:rsidRPr="00D16054" w:rsidRDefault="00FB24CD" w:rsidP="00FB2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6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Осуществление закупок товаров, работ, услуг путем </w:t>
      </w:r>
      <w:r w:rsidRPr="00D16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проведения конкурентных процедур</w:t>
      </w:r>
    </w:p>
    <w:p w:rsidR="00FB24CD" w:rsidRPr="00BD4F90" w:rsidRDefault="00FB24CD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16"/>
          <w:szCs w:val="16"/>
          <w:highlight w:val="yellow"/>
          <w:lang w:eastAsia="ru-RU"/>
        </w:rPr>
      </w:pPr>
    </w:p>
    <w:p w:rsidR="00FB24CD" w:rsidRDefault="00FB24CD" w:rsidP="00FB24CD">
      <w:pPr>
        <w:pStyle w:val="parametervalu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На основании части 3 статьи 26 Закона о контрактной системе, согласно постановлению администрации муниципального образования Щербиновский район от 25 сентября 2018 года № 438 «О централизации закупок муниципал</w:t>
      </w:r>
      <w:r>
        <w:rPr>
          <w:color w:val="000000" w:themeColor="text1"/>
          <w:sz w:val="28"/>
          <w:szCs w:val="28"/>
        </w:rPr>
        <w:t>ь</w:t>
      </w:r>
      <w:r>
        <w:rPr>
          <w:color w:val="000000" w:themeColor="text1"/>
          <w:sz w:val="28"/>
          <w:szCs w:val="28"/>
        </w:rPr>
        <w:t>ного образования Щербиновский район», администрация муниципального о</w:t>
      </w:r>
      <w:r>
        <w:rPr>
          <w:color w:val="000000" w:themeColor="text1"/>
          <w:sz w:val="28"/>
          <w:szCs w:val="28"/>
        </w:rPr>
        <w:t>б</w:t>
      </w:r>
      <w:r>
        <w:rPr>
          <w:color w:val="000000" w:themeColor="text1"/>
          <w:sz w:val="28"/>
          <w:szCs w:val="28"/>
        </w:rPr>
        <w:t>разования Щербиновский район является органом, уполномоченным на опр</w:t>
      </w:r>
      <w:r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>деление поставщиков (подрядчиков, исполнителей) при осуществлении закупок товаров, работ, услуг конкурентными способами в соответствии с Законом о контрактной системе для нужд</w:t>
      </w:r>
      <w:proofErr w:type="gramEnd"/>
      <w:r>
        <w:rPr>
          <w:color w:val="000000" w:themeColor="text1"/>
          <w:sz w:val="28"/>
          <w:szCs w:val="28"/>
        </w:rPr>
        <w:t xml:space="preserve"> Заказчика (далее – Уполномоченный орган).</w:t>
      </w:r>
    </w:p>
    <w:p w:rsidR="0064358D" w:rsidRPr="00BD1991" w:rsidRDefault="0064358D" w:rsidP="00643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проверки осуществления закупок путем проведения конкурентных процедур выборочным методом установлено следующее.</w:t>
      </w:r>
    </w:p>
    <w:p w:rsidR="001E6015" w:rsidRDefault="00CE42D9" w:rsidP="00FB24CD">
      <w:pPr>
        <w:pStyle w:val="parametervalu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563C4F"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>ля обеспечения нужд муниципальных бюджетных общеобразовател</w:t>
      </w:r>
      <w:r>
        <w:rPr>
          <w:color w:val="000000" w:themeColor="text1"/>
          <w:sz w:val="28"/>
          <w:szCs w:val="28"/>
        </w:rPr>
        <w:t>ь</w:t>
      </w:r>
      <w:r>
        <w:rPr>
          <w:color w:val="000000" w:themeColor="text1"/>
          <w:sz w:val="28"/>
          <w:szCs w:val="28"/>
        </w:rPr>
        <w:t>ных учреждений</w:t>
      </w:r>
      <w:r w:rsidR="004B21FD">
        <w:rPr>
          <w:color w:val="000000" w:themeColor="text1"/>
          <w:sz w:val="28"/>
          <w:szCs w:val="28"/>
        </w:rPr>
        <w:t xml:space="preserve"> </w:t>
      </w:r>
      <w:r w:rsidR="004B21FD" w:rsidRPr="00F92F8D">
        <w:rPr>
          <w:color w:val="000000" w:themeColor="text1"/>
          <w:sz w:val="28"/>
          <w:szCs w:val="28"/>
        </w:rPr>
        <w:t>Уполномоченным органом размещено в ЕИС извещение о проведении</w:t>
      </w:r>
      <w:r w:rsidR="004B21FD">
        <w:rPr>
          <w:color w:val="000000" w:themeColor="text1"/>
          <w:sz w:val="28"/>
          <w:szCs w:val="28"/>
        </w:rPr>
        <w:t xml:space="preserve"> </w:t>
      </w:r>
      <w:r w:rsidR="00E804A4">
        <w:rPr>
          <w:color w:val="000000" w:themeColor="text1"/>
          <w:sz w:val="28"/>
          <w:szCs w:val="28"/>
        </w:rPr>
        <w:t>электронного аукциона (совместные торги) от 11 февраля 2019 года № 0318300018319000014</w:t>
      </w:r>
      <w:r w:rsidR="001E6015">
        <w:rPr>
          <w:color w:val="000000" w:themeColor="text1"/>
          <w:sz w:val="28"/>
          <w:szCs w:val="28"/>
        </w:rPr>
        <w:t xml:space="preserve"> </w:t>
      </w:r>
      <w:r w:rsidR="0057546C">
        <w:rPr>
          <w:color w:val="000000" w:themeColor="text1"/>
          <w:sz w:val="28"/>
          <w:szCs w:val="28"/>
        </w:rPr>
        <w:t xml:space="preserve"> (далее – Извещение № 0318300018319000014) </w:t>
      </w:r>
      <w:r w:rsidR="001E6015">
        <w:rPr>
          <w:color w:val="000000" w:themeColor="text1"/>
          <w:sz w:val="28"/>
          <w:szCs w:val="28"/>
        </w:rPr>
        <w:t>на п</w:t>
      </w:r>
      <w:r w:rsidR="001E6015">
        <w:rPr>
          <w:color w:val="000000" w:themeColor="text1"/>
          <w:sz w:val="28"/>
          <w:szCs w:val="28"/>
        </w:rPr>
        <w:t>о</w:t>
      </w:r>
      <w:r w:rsidR="001E6015">
        <w:rPr>
          <w:color w:val="000000" w:themeColor="text1"/>
          <w:sz w:val="28"/>
          <w:szCs w:val="28"/>
        </w:rPr>
        <w:t>ставку продуктов питания (говядина) с начальной (максимальной) ценой ко</w:t>
      </w:r>
      <w:r w:rsidR="001E6015">
        <w:rPr>
          <w:color w:val="000000" w:themeColor="text1"/>
          <w:sz w:val="28"/>
          <w:szCs w:val="28"/>
        </w:rPr>
        <w:t>н</w:t>
      </w:r>
      <w:r w:rsidR="001E6015">
        <w:rPr>
          <w:color w:val="000000" w:themeColor="text1"/>
          <w:sz w:val="28"/>
          <w:szCs w:val="28"/>
        </w:rPr>
        <w:lastRenderedPageBreak/>
        <w:t>тракта (далее – НМЦК) 942441,50 руб., в том числе НМЦК для нужд Зака</w:t>
      </w:r>
      <w:proofErr w:type="gramStart"/>
      <w:r w:rsidR="001E6015">
        <w:rPr>
          <w:color w:val="000000" w:themeColor="text1"/>
          <w:sz w:val="28"/>
          <w:szCs w:val="28"/>
        </w:rPr>
        <w:t>з</w:t>
      </w:r>
      <w:r w:rsidR="0057546C">
        <w:rPr>
          <w:color w:val="000000" w:themeColor="text1"/>
          <w:sz w:val="28"/>
          <w:szCs w:val="28"/>
        </w:rPr>
        <w:t>-</w:t>
      </w:r>
      <w:proofErr w:type="gramEnd"/>
      <w:r w:rsidR="0057546C">
        <w:rPr>
          <w:color w:val="000000" w:themeColor="text1"/>
          <w:sz w:val="28"/>
          <w:szCs w:val="28"/>
        </w:rPr>
        <w:t xml:space="preserve"> </w:t>
      </w:r>
      <w:r w:rsidR="0057546C">
        <w:rPr>
          <w:color w:val="000000" w:themeColor="text1"/>
          <w:sz w:val="28"/>
          <w:szCs w:val="28"/>
        </w:rPr>
        <w:br/>
      </w:r>
      <w:proofErr w:type="spellStart"/>
      <w:r w:rsidR="001E6015">
        <w:rPr>
          <w:color w:val="000000" w:themeColor="text1"/>
          <w:sz w:val="28"/>
          <w:szCs w:val="28"/>
        </w:rPr>
        <w:t>чика</w:t>
      </w:r>
      <w:proofErr w:type="spellEnd"/>
      <w:r w:rsidR="001E6015">
        <w:rPr>
          <w:color w:val="000000" w:themeColor="text1"/>
          <w:sz w:val="28"/>
          <w:szCs w:val="28"/>
        </w:rPr>
        <w:t xml:space="preserve"> – 653939,00 руб. </w:t>
      </w:r>
    </w:p>
    <w:p w:rsidR="00AD0CF2" w:rsidRPr="00F92F8D" w:rsidRDefault="00AD0CF2" w:rsidP="00AD0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Статьями 42 и 63 Закона о контрактной системе установлены требования к содержанию извещения о проведении электронного аукциона, а также сроки его размещения в ЕИС.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Нарушений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данных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требований Закона о контрактной систем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установлено.</w:t>
      </w:r>
    </w:p>
    <w:p w:rsidR="00AA0216" w:rsidRDefault="00AD0CF2" w:rsidP="00AD0CF2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протоколу подведения итогов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электронного </w:t>
      </w:r>
      <w:r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 февраля</w:t>
      </w:r>
      <w:r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 года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</w:t>
      </w:r>
      <w:r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Протокол</w:t>
      </w:r>
      <w:r w:rsidR="009E7E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14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части 10 статьи 69 Закона о контрактной системе  победителем признан участник эле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тронного аукциона - о</w:t>
      </w:r>
      <w:r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бществ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ограниченной ответственностью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Ирбис</w:t>
      </w:r>
      <w:r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13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- ООО «Ирбис»), предложивший наиболее низкую цену на право закл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чения контракта и заявка на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электронном аукционе которого соотве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ствовала требованиям, установленным документацией об электронном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ходе проведения данного аукциона </w:t>
      </w:r>
      <w:r w:rsidR="006435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НМЦК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была снижена на 9%. Цена контракта по результатам аукциона составила </w:t>
      </w:r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857621,72 </w:t>
      </w:r>
      <w:r w:rsidRPr="00D93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руб.</w:t>
      </w:r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том числе</w:t>
      </w:r>
      <w:r w:rsidRPr="00D93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цена контракта Заказчика </w:t>
      </w:r>
      <w:r w:rsidR="00A877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877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595084,46 руб. </w:t>
      </w:r>
      <w:r w:rsidRPr="00D93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Таким образом, экономия бюджетных средств составила </w:t>
      </w:r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84819,78</w:t>
      </w:r>
      <w:r w:rsidRPr="00D93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том числе </w:t>
      </w:r>
      <w:r w:rsidR="006435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экономия </w:t>
      </w:r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закупке </w:t>
      </w:r>
      <w:proofErr w:type="spellStart"/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</w:t>
      </w:r>
      <w:proofErr w:type="gramStart"/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spellEnd"/>
      <w:r w:rsidR="00927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End"/>
      <w:r w:rsidR="00927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70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 </w:t>
      </w:r>
      <w:r w:rsidR="00B413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58854,5</w:t>
      </w:r>
      <w:r w:rsidR="00A877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BB5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</w:p>
    <w:p w:rsidR="00AA0216" w:rsidRDefault="005D1FDF" w:rsidP="00AA0216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1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соответствии с </w:t>
      </w:r>
      <w:hyperlink w:anchor="sub_961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</w:t>
        </w:r>
        <w:r w:rsidR="00AA0216"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астью 1 статьи 96</w:t>
        </w:r>
      </w:hyperlink>
      <w:r w:rsidR="00AA0216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A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 З</w:t>
      </w:r>
      <w:r w:rsidR="00AA0216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ака</w:t>
      </w:r>
      <w:r w:rsidR="00AA0216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AA0216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чиком установлено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Извещении</w:t>
      </w:r>
      <w:r w:rsidRPr="005D1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0318300018319000014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аукционной док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ментации и проекте контракта </w:t>
      </w:r>
      <w:r w:rsidR="00AA0216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требование обеспечения исполнения контракта</w:t>
      </w:r>
      <w:r w:rsidR="00AA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A0216" w:rsidRPr="00F92F8D" w:rsidRDefault="00AA0216" w:rsidP="00AA0216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 статьи 96 Закона о контрактной системе размер обесп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чения исполнения контракта должен составлять 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5%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30%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НМЦК, указа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в извещении об осуществлении закупки.</w:t>
      </w:r>
    </w:p>
    <w:p w:rsidR="00AA0216" w:rsidRDefault="00AA0216" w:rsidP="00AA0216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Извещении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014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размер обеспечения исполнения контракта указан в размере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32696,95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составляет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5% от НМЦК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вательно,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размер обеспечения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исполнения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контракта установлен с соблюдением положений части 6 статьи 96 Закона о контрактной системе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A0216" w:rsidRPr="00A94115" w:rsidRDefault="00AA0216" w:rsidP="00AA0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части</w:t>
      </w:r>
      <w:r w:rsidR="000450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статьи 83.2</w:t>
      </w:r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онтракт может быть заключен не ранее чем через </w:t>
      </w: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дней </w:t>
      </w:r>
      <w:proofErr w:type="gramStart"/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размещения</w:t>
      </w:r>
      <w:proofErr w:type="gramEnd"/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ЕИС </w:t>
      </w:r>
      <w:r w:rsidR="005D1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ротокола подведения итогов </w:t>
      </w:r>
      <w:r w:rsidR="005D1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</w:t>
      </w:r>
      <w:r w:rsidR="005D1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5D1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тронного </w:t>
      </w: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аукциона.</w:t>
      </w:r>
    </w:p>
    <w:p w:rsidR="00AA0216" w:rsidRDefault="00AA0216" w:rsidP="00AA0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C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части 4 статьи 96 Закона о контрактной системе контракт з</w:t>
      </w:r>
      <w:r w:rsidRPr="00466C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66C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ключается после предоставления участником закупки, с которым заключается контракт, обеспечения исполнения контракта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A0216" w:rsidRDefault="00AA0216" w:rsidP="00AA0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Протокол </w:t>
      </w:r>
      <w:r w:rsidR="009E7E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размещен в ЕИС 26 февраля 2019 года.</w:t>
      </w:r>
    </w:p>
    <w:p w:rsidR="00AA0216" w:rsidRDefault="0012482D" w:rsidP="00AA0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качестве обеспечения</w:t>
      </w:r>
      <w:r w:rsidR="00AA0216" w:rsidRPr="002901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исполнени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AA0216" w:rsidRPr="002901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 февраля 2019 год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2901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</w:t>
      </w:r>
      <w:proofErr w:type="gramEnd"/>
      <w:r w:rsidRPr="002901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«Ирбис» </w:t>
      </w:r>
      <w:r w:rsidR="00FF6114" w:rsidRPr="002901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AA0216" w:rsidRPr="002901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901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Заказчику </w:t>
      </w:r>
      <w:r w:rsidR="00FF6114" w:rsidRPr="00290187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банковск</w:t>
      </w:r>
      <w:r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 xml:space="preserve">ая </w:t>
      </w:r>
      <w:r w:rsidR="00FF6114" w:rsidRPr="00290187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гаранти</w:t>
      </w:r>
      <w:r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я</w:t>
      </w:r>
      <w:r w:rsidR="00FF6114" w:rsidRPr="00290187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 xml:space="preserve"> от 27 февраля 2019 года</w:t>
      </w:r>
      <w:r w:rsidR="00AA0216" w:rsidRPr="00290187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 xml:space="preserve"> </w:t>
      </w:r>
      <w:r w:rsidR="00AA0216" w:rsidRPr="002901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№ </w:t>
      </w:r>
      <w:r w:rsidR="00FF6114" w:rsidRPr="002901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1290750/1290752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AA0216" w:rsidRPr="002901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 сумму </w:t>
      </w:r>
      <w:r w:rsidR="00290187" w:rsidRPr="002901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32696,95</w:t>
      </w:r>
      <w:r w:rsidR="00AA0216" w:rsidRPr="002901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руб.</w:t>
      </w:r>
      <w:r w:rsidR="008C4E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выданная акционерным обществом коммерческий межотраслевой банк стабилизации и развития «ЭКСПРЕСС-ВОЛГА».</w:t>
      </w:r>
    </w:p>
    <w:p w:rsidR="00C97790" w:rsidRDefault="00C97790" w:rsidP="00C97790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Муниципальный </w:t>
      </w:r>
      <w:r w:rsidRPr="00C97790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контракт № 03183000183190000140001</w:t>
      </w:r>
      <w:r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 xml:space="preserve"> </w:t>
      </w:r>
      <w:r w:rsidRPr="00C97790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сумму 595084,46 руб. заключен Заказчиком с ООО «Ирбис» 12 марта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2019 года</w:t>
      </w:r>
      <w:r w:rsidR="00BE7A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Контракт № </w:t>
      </w:r>
      <w:r w:rsidR="00BE7A3D" w:rsidRPr="00C97790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03183000183190000140001</w:t>
      </w:r>
      <w:r w:rsidR="00BE7A3D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то есть в соотве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ствии с положениями части 9 статьи 83.2, части 4 статьи 96 Закона о контрак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системе.</w:t>
      </w:r>
    </w:p>
    <w:p w:rsidR="002B5819" w:rsidRPr="002D1DE3" w:rsidRDefault="002B5819" w:rsidP="002B58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</w:t>
      </w:r>
      <w:r w:rsidRPr="002D1DE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103 Закона о контрактной системе </w:t>
      </w:r>
      <w:proofErr w:type="gramStart"/>
      <w:r w:rsidRPr="002D1DE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proofErr w:type="gramEnd"/>
      <w:r w:rsidRPr="002D1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контрактах,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контрактов, заключенных</w:t>
      </w:r>
      <w:hyperlink w:anchor="sub_93152" w:history="1">
        <w:r w:rsidRPr="00E84A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BE7A3D" w:rsidRPr="00BE7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в соответствии с </w:t>
        </w:r>
        <w:hyperlink w:anchor="sub_9314" w:history="1">
          <w:r w:rsidR="00BE7A3D" w:rsidRPr="00BE7A3D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пун</w:t>
          </w:r>
          <w:r w:rsidR="00BE7A3D" w:rsidRPr="00BE7A3D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к</w:t>
          </w:r>
          <w:r w:rsidR="00BE7A3D" w:rsidRPr="00BE7A3D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тами 4</w:t>
          </w:r>
        </w:hyperlink>
        <w:r w:rsidR="00BE7A3D" w:rsidRPr="00BE7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hyperlink w:anchor="sub_9315" w:history="1">
          <w:r w:rsidR="00BE7A3D" w:rsidRPr="00BE7A3D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5</w:t>
          </w:r>
        </w:hyperlink>
        <w:r w:rsidR="00BE7A3D" w:rsidRPr="00BE7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hyperlink w:anchor="sub_93123" w:history="1">
          <w:r w:rsidR="00BE7A3D" w:rsidRPr="00BE7A3D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23</w:t>
          </w:r>
        </w:hyperlink>
        <w:r w:rsidR="00BE7A3D" w:rsidRPr="00BE7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hyperlink w:anchor="sub_93142" w:history="1">
          <w:r w:rsidR="00BE7A3D" w:rsidRPr="00BE7A3D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42</w:t>
          </w:r>
        </w:hyperlink>
        <w:r w:rsidR="00BE7A3D" w:rsidRPr="00BE7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hyperlink w:anchor="sub_93144" w:history="1">
          <w:r w:rsidR="00BE7A3D" w:rsidRPr="00BE7A3D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44</w:t>
          </w:r>
        </w:hyperlink>
        <w:r w:rsidR="00BE7A3D" w:rsidRPr="00BE7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hyperlink w:anchor="sub_93145" w:history="1">
          <w:r w:rsidR="00BE7A3D" w:rsidRPr="00BE7A3D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45</w:t>
          </w:r>
        </w:hyperlink>
        <w:r w:rsidR="00BE7A3D" w:rsidRPr="00BE7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</w:t>
        </w:r>
        <w:hyperlink w:anchor="sub_93146" w:history="1">
          <w:r w:rsidR="00BE7A3D" w:rsidRPr="00BE7A3D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пунктом 46</w:t>
          </w:r>
        </w:hyperlink>
        <w:r w:rsidR="00BE7A3D" w:rsidRPr="00BE7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(в части контрактов, заключаемых с физ</w:t>
        </w:r>
        <w:r w:rsidR="00BE7A3D" w:rsidRPr="00BE7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="00BE7A3D" w:rsidRPr="00BE7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ческими лицами) и </w:t>
        </w:r>
        <w:hyperlink w:anchor="sub_93152" w:history="1">
          <w:r w:rsidR="00BE7A3D" w:rsidRPr="00BE7A3D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пунктом 52 части 1 статьи 93</w:t>
          </w:r>
        </w:hyperlink>
        <w:r w:rsidR="00887B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 контрактной сист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ме,</w:t>
      </w:r>
      <w:r w:rsidRPr="002D1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включаться в реестр контрактов, заключаемых заказчиками, кот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рый ведется </w:t>
      </w:r>
      <w:r w:rsidRPr="002D1DE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D1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2D1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исполнительной власти, осуществляющи</w:t>
      </w:r>
      <w:r w:rsidR="008A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Pr="002D1D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правоприменительные функции по кассовому обслуживанию исполнения бю</w:t>
      </w:r>
      <w:r w:rsidRPr="002D1DE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D1DE3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жетов бюджетной системы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реестр контрактов в </w:t>
      </w:r>
      <w:proofErr w:type="gramStart"/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ЕИС). </w:t>
      </w:r>
      <w:proofErr w:type="gramEnd"/>
    </w:p>
    <w:p w:rsidR="002B5819" w:rsidRPr="003663DC" w:rsidRDefault="002B5819" w:rsidP="002B581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215.1 Бюджетного кодекса Российской </w:t>
      </w:r>
      <w:proofErr w:type="gramStart"/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Феде-рации</w:t>
      </w:r>
      <w:proofErr w:type="gramEnd"/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кассовое обслуживание исполнения бюджетов бюджетной системы Ро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осуществляется Федеральным казначейством.</w:t>
      </w:r>
    </w:p>
    <w:p w:rsidR="00BE7A3D" w:rsidRDefault="002B5819" w:rsidP="002B581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3 статьи 103 Закона о контрактной системе в т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5 рабочих дней </w:t>
      </w:r>
      <w:proofErr w:type="gramStart"/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контракта заказчик направляет и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формацию, указанную в пунктах 1-7, 9,12 части 2 статьи 103 Закона о ко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трактной системе, в Федеральное казначейство для включения данной инфо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мации в реестр контрактов в ЕИС. </w:t>
      </w:r>
    </w:p>
    <w:p w:rsidR="00BE7A3D" w:rsidRPr="003663DC" w:rsidRDefault="00BE7A3D" w:rsidP="00BE7A3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</w:pP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9 части 2 статьи 103 Закона о контрактной системе определено включение в реестр контрактов в ЕИС копии заключенного контракта, подп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санной </w:t>
      </w:r>
      <w:hyperlink r:id="rId8" w:history="1">
        <w:r w:rsidRPr="003663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электронной подписью</w:t>
        </w:r>
      </w:hyperlink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заказчика</w:t>
      </w:r>
      <w:r w:rsidRPr="003663DC">
        <w:t xml:space="preserve">. </w:t>
      </w:r>
    </w:p>
    <w:p w:rsidR="002B5819" w:rsidRDefault="0012482D" w:rsidP="002B581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Копия </w:t>
      </w:r>
      <w:r w:rsidR="00887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онтракта № </w:t>
      </w:r>
      <w:r w:rsidRPr="00C97790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03183000183190000140001</w:t>
      </w:r>
      <w:r w:rsidR="00887B54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 xml:space="preserve"> </w:t>
      </w:r>
      <w:r w:rsidR="002B5819"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размещена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ЕИС</w:t>
      </w:r>
      <w:r w:rsidR="002B58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15</w:t>
      </w:r>
      <w:r w:rsidR="002B5819"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2B58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ма</w:t>
      </w:r>
      <w:r w:rsidR="002B58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</w:t>
      </w:r>
      <w:r w:rsidR="002B58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та</w:t>
      </w:r>
      <w:r w:rsidR="002B5819"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9</w:t>
      </w:r>
      <w:r w:rsidR="002B5819"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года, </w:t>
      </w:r>
      <w:r w:rsidR="002B58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то есть </w:t>
      </w:r>
      <w:r w:rsidR="002B5819"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2B58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своевременно</w:t>
      </w:r>
      <w:r w:rsidR="002B5819"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BE7A3D" w:rsidRDefault="00BE7A3D" w:rsidP="002B581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период проведения проверки Контракт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Pr="00C97790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03183000183190000140001</w:t>
      </w:r>
      <w:r w:rsidR="00FF6114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 xml:space="preserve"> находи</w:t>
      </w:r>
      <w:r w:rsidR="0012482D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л</w:t>
      </w:r>
      <w:r w:rsidR="00FF6114"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ся на стадии исполнения.</w:t>
      </w:r>
    </w:p>
    <w:p w:rsidR="00FB24CD" w:rsidRPr="00F92F8D" w:rsidRDefault="009E7E64" w:rsidP="00FB24CD">
      <w:pPr>
        <w:pStyle w:val="parametervalu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1E6015">
        <w:rPr>
          <w:color w:val="000000" w:themeColor="text1"/>
          <w:sz w:val="28"/>
          <w:szCs w:val="28"/>
        </w:rPr>
        <w:t xml:space="preserve">. </w:t>
      </w:r>
      <w:r w:rsidR="00FB24CD" w:rsidRPr="00F92F8D">
        <w:rPr>
          <w:color w:val="000000" w:themeColor="text1"/>
          <w:sz w:val="28"/>
          <w:szCs w:val="28"/>
        </w:rPr>
        <w:t xml:space="preserve">Для обеспечения нужд </w:t>
      </w:r>
      <w:r w:rsidR="00FB24CD">
        <w:rPr>
          <w:color w:val="000000" w:themeColor="text1"/>
          <w:sz w:val="28"/>
          <w:szCs w:val="28"/>
        </w:rPr>
        <w:t xml:space="preserve">Заказчика </w:t>
      </w:r>
      <w:r w:rsidR="009C7E5A">
        <w:rPr>
          <w:color w:val="000000" w:themeColor="text1"/>
          <w:sz w:val="28"/>
          <w:szCs w:val="28"/>
        </w:rPr>
        <w:t>17</w:t>
      </w:r>
      <w:r w:rsidR="00FB24CD" w:rsidRPr="00F92F8D">
        <w:rPr>
          <w:color w:val="000000" w:themeColor="text1"/>
          <w:sz w:val="28"/>
          <w:szCs w:val="28"/>
        </w:rPr>
        <w:t xml:space="preserve"> ию</w:t>
      </w:r>
      <w:r w:rsidR="00FB24CD">
        <w:rPr>
          <w:color w:val="000000" w:themeColor="text1"/>
          <w:sz w:val="28"/>
          <w:szCs w:val="28"/>
        </w:rPr>
        <w:t>л</w:t>
      </w:r>
      <w:r w:rsidR="00FB24CD" w:rsidRPr="00F92F8D">
        <w:rPr>
          <w:color w:val="000000" w:themeColor="text1"/>
          <w:sz w:val="28"/>
          <w:szCs w:val="28"/>
        </w:rPr>
        <w:t>я 201</w:t>
      </w:r>
      <w:r w:rsidR="00FB24CD">
        <w:rPr>
          <w:color w:val="000000" w:themeColor="text1"/>
          <w:sz w:val="28"/>
          <w:szCs w:val="28"/>
        </w:rPr>
        <w:t>9</w:t>
      </w:r>
      <w:r w:rsidR="00FB24CD" w:rsidRPr="00F92F8D">
        <w:rPr>
          <w:color w:val="000000" w:themeColor="text1"/>
          <w:sz w:val="28"/>
          <w:szCs w:val="28"/>
        </w:rPr>
        <w:t xml:space="preserve"> года Уполномоченным органом размещено </w:t>
      </w:r>
      <w:r w:rsidR="004B21FD" w:rsidRPr="00F92F8D">
        <w:rPr>
          <w:color w:val="000000" w:themeColor="text1"/>
          <w:sz w:val="28"/>
          <w:szCs w:val="28"/>
        </w:rPr>
        <w:t xml:space="preserve">в ЕИС </w:t>
      </w:r>
      <w:r w:rsidR="00FB24CD" w:rsidRPr="00F92F8D">
        <w:rPr>
          <w:color w:val="000000" w:themeColor="text1"/>
          <w:sz w:val="28"/>
          <w:szCs w:val="28"/>
        </w:rPr>
        <w:t>извещение о проведении электронного аукциона</w:t>
      </w:r>
      <w:r w:rsidR="005474A9">
        <w:rPr>
          <w:color w:val="000000" w:themeColor="text1"/>
          <w:sz w:val="28"/>
          <w:szCs w:val="28"/>
        </w:rPr>
        <w:t xml:space="preserve"> </w:t>
      </w:r>
      <w:r w:rsidR="005474A9">
        <w:rPr>
          <w:color w:val="000000" w:themeColor="text1"/>
          <w:sz w:val="28"/>
          <w:szCs w:val="28"/>
        </w:rPr>
        <w:br/>
      </w:r>
      <w:r w:rsidR="00FB24CD" w:rsidRPr="00DF7069">
        <w:rPr>
          <w:color w:val="000000" w:themeColor="text1"/>
          <w:sz w:val="28"/>
          <w:szCs w:val="28"/>
        </w:rPr>
        <w:t>№</w:t>
      </w:r>
      <w:r w:rsidR="00FB24CD">
        <w:rPr>
          <w:color w:val="000000" w:themeColor="text1"/>
          <w:sz w:val="28"/>
          <w:szCs w:val="28"/>
        </w:rPr>
        <w:t xml:space="preserve"> </w:t>
      </w:r>
      <w:r w:rsidR="00FB24CD" w:rsidRPr="00DF7069">
        <w:rPr>
          <w:color w:val="000000" w:themeColor="text1"/>
          <w:sz w:val="28"/>
          <w:szCs w:val="28"/>
        </w:rPr>
        <w:t>03183000183190001</w:t>
      </w:r>
      <w:r w:rsidR="009C7E5A">
        <w:rPr>
          <w:color w:val="000000" w:themeColor="text1"/>
          <w:sz w:val="28"/>
          <w:szCs w:val="28"/>
        </w:rPr>
        <w:t>39</w:t>
      </w:r>
      <w:r w:rsidR="00FB24CD" w:rsidRPr="00F92F8D">
        <w:rPr>
          <w:color w:val="000000" w:themeColor="text1"/>
          <w:sz w:val="28"/>
          <w:szCs w:val="28"/>
        </w:rPr>
        <w:t>. Объект закупки: «</w:t>
      </w:r>
      <w:r w:rsidR="009C7E5A">
        <w:rPr>
          <w:color w:val="000000" w:themeColor="text1"/>
          <w:sz w:val="28"/>
          <w:szCs w:val="28"/>
        </w:rPr>
        <w:t>Капитальный</w:t>
      </w:r>
      <w:r w:rsidR="00FB24CD" w:rsidRPr="00DF7069">
        <w:rPr>
          <w:color w:val="000000" w:themeColor="text1"/>
          <w:sz w:val="28"/>
          <w:szCs w:val="28"/>
        </w:rPr>
        <w:t xml:space="preserve"> ремонт </w:t>
      </w:r>
      <w:r w:rsidR="009C7E5A">
        <w:rPr>
          <w:color w:val="000000" w:themeColor="text1"/>
          <w:sz w:val="28"/>
          <w:szCs w:val="28"/>
        </w:rPr>
        <w:t xml:space="preserve">здания </w:t>
      </w:r>
      <w:r w:rsidR="008A66D4">
        <w:rPr>
          <w:color w:val="000000" w:themeColor="text1"/>
          <w:sz w:val="28"/>
          <w:szCs w:val="28"/>
        </w:rPr>
        <w:br/>
      </w:r>
      <w:r w:rsidR="009C7E5A">
        <w:rPr>
          <w:color w:val="000000" w:themeColor="text1"/>
          <w:sz w:val="28"/>
          <w:szCs w:val="28"/>
        </w:rPr>
        <w:t>МБОУ СОШ № 1 ст. Старощербиновская</w:t>
      </w:r>
      <w:r w:rsidR="00FB24CD" w:rsidRPr="00F92F8D">
        <w:rPr>
          <w:color w:val="000000" w:themeColor="text1"/>
          <w:sz w:val="28"/>
          <w:szCs w:val="28"/>
        </w:rPr>
        <w:t xml:space="preserve">» </w:t>
      </w:r>
      <w:r w:rsidR="00FB24CD" w:rsidRPr="00F92F8D">
        <w:rPr>
          <w:color w:val="000000" w:themeColor="text1"/>
          <w:sz w:val="28"/>
          <w:szCs w:val="28"/>
          <w:lang w:val="en-US"/>
        </w:rPr>
        <w:t>c</w:t>
      </w:r>
      <w:r w:rsidR="00FB24CD" w:rsidRPr="00F92F8D">
        <w:rPr>
          <w:color w:val="000000" w:themeColor="text1"/>
          <w:sz w:val="28"/>
          <w:szCs w:val="28"/>
        </w:rPr>
        <w:t xml:space="preserve"> </w:t>
      </w:r>
      <w:r w:rsidR="009C7E5A">
        <w:rPr>
          <w:color w:val="000000" w:themeColor="text1"/>
          <w:sz w:val="28"/>
          <w:szCs w:val="28"/>
        </w:rPr>
        <w:t>НМЦК</w:t>
      </w:r>
      <w:r w:rsidR="00FB24CD" w:rsidRPr="00F92F8D">
        <w:rPr>
          <w:color w:val="000000" w:themeColor="text1"/>
          <w:sz w:val="28"/>
          <w:szCs w:val="28"/>
        </w:rPr>
        <w:t xml:space="preserve"> </w:t>
      </w:r>
      <w:r w:rsidR="009C7E5A">
        <w:rPr>
          <w:color w:val="000000" w:themeColor="text1"/>
          <w:sz w:val="28"/>
          <w:szCs w:val="28"/>
        </w:rPr>
        <w:t>2651300</w:t>
      </w:r>
      <w:r w:rsidR="00FB24CD" w:rsidRPr="00F92F8D">
        <w:rPr>
          <w:color w:val="000000" w:themeColor="text1"/>
          <w:sz w:val="28"/>
          <w:szCs w:val="28"/>
        </w:rPr>
        <w:t xml:space="preserve">,00 руб. (далее – Извещение </w:t>
      </w:r>
      <w:r w:rsidR="00FB24CD" w:rsidRPr="00DF7069">
        <w:rPr>
          <w:color w:val="000000" w:themeColor="text1"/>
          <w:sz w:val="28"/>
          <w:szCs w:val="28"/>
        </w:rPr>
        <w:t>№</w:t>
      </w:r>
      <w:r w:rsidR="00FB24CD">
        <w:rPr>
          <w:color w:val="000000" w:themeColor="text1"/>
          <w:sz w:val="28"/>
          <w:szCs w:val="28"/>
        </w:rPr>
        <w:t xml:space="preserve"> </w:t>
      </w:r>
      <w:r w:rsidR="00FB24CD" w:rsidRPr="00DF7069">
        <w:rPr>
          <w:color w:val="000000" w:themeColor="text1"/>
          <w:sz w:val="28"/>
          <w:szCs w:val="28"/>
        </w:rPr>
        <w:t>03183000183190001</w:t>
      </w:r>
      <w:r w:rsidR="009C7E5A">
        <w:rPr>
          <w:color w:val="000000" w:themeColor="text1"/>
          <w:sz w:val="28"/>
          <w:szCs w:val="28"/>
        </w:rPr>
        <w:t>39</w:t>
      </w:r>
      <w:r w:rsidR="00FB24CD" w:rsidRPr="00F92F8D">
        <w:rPr>
          <w:color w:val="000000" w:themeColor="text1"/>
          <w:sz w:val="28"/>
          <w:szCs w:val="28"/>
        </w:rPr>
        <w:t xml:space="preserve">). </w:t>
      </w:r>
    </w:p>
    <w:p w:rsidR="00FB24CD" w:rsidRPr="00F92F8D" w:rsidRDefault="00FB24CD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Статьями 42 и 63 Закона о контрактной системе установлены требования к содержанию извещения о проведении электронного аукциона, а также сроки его размещения в ЕИС.</w:t>
      </w:r>
      <w:r w:rsidR="00AD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Нарушений </w:t>
      </w:r>
      <w:r w:rsidR="00AD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данных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требований Закона о контрактной систем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установлено.</w:t>
      </w:r>
    </w:p>
    <w:p w:rsidR="00D93FE7" w:rsidRDefault="00FB24CD" w:rsidP="00FB24C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протоколу </w:t>
      </w:r>
      <w:r w:rsidR="00AF3E11"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444452"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</w:t>
      </w:r>
      <w:r w:rsidR="00AF3E11"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ведения </w:t>
      </w:r>
      <w:r w:rsidR="00444452"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итогов </w:t>
      </w:r>
      <w:r w:rsidR="00AF3E11"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аукциона</w:t>
      </w:r>
      <w:r w:rsidR="00444452"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электронной форме </w:t>
      </w:r>
      <w:r w:rsidR="00AF3E11"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1 августа 2019 года </w:t>
      </w:r>
      <w:r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03183000183190001</w:t>
      </w:r>
      <w:r w:rsidR="009C7E5A"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</w:t>
      </w:r>
      <w:r w:rsidR="00AF3E11"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</w:t>
      </w:r>
      <w:r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Протокол </w:t>
      </w:r>
      <w:r w:rsidR="00373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139-2</w:t>
      </w:r>
      <w:r w:rsid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444452" w:rsidRP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</w:t>
      </w:r>
      <w:r w:rsid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части 10 статьи 69 Закона о контрактной системе  победителем пр</w:t>
      </w:r>
      <w:r w:rsid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 участник электронного аукциона - о</w:t>
      </w:r>
      <w:r w:rsidR="00444452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бществ</w:t>
      </w:r>
      <w:r w:rsid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444452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ограниченной ответстве</w:t>
      </w:r>
      <w:r w:rsidR="00444452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444452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ностью «</w:t>
      </w:r>
      <w:proofErr w:type="spellStart"/>
      <w:r w:rsidR="00444452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СтройКомплекс</w:t>
      </w:r>
      <w:proofErr w:type="spellEnd"/>
      <w:r w:rsidR="00444452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6D77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ООО </w:t>
      </w:r>
      <w:proofErr w:type="spellStart"/>
      <w:r w:rsidR="006D77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СтройКомплекс</w:t>
      </w:r>
      <w:proofErr w:type="spellEnd"/>
      <w:r w:rsidR="006D77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»)</w:t>
      </w:r>
      <w:r w:rsid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предложивший наиболее низкую цену на право заключения контракта и заявка на </w:t>
      </w:r>
      <w:proofErr w:type="gramStart"/>
      <w:r w:rsid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участие</w:t>
      </w:r>
      <w:proofErr w:type="gramEnd"/>
      <w:r w:rsid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электронном аукционе которого соответств</w:t>
      </w:r>
      <w:r w:rsidR="006D77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овала</w:t>
      </w:r>
      <w:r w:rsidR="004444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требованиям, установленным</w:t>
      </w:r>
      <w:r w:rsidR="006D77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документацией об электронном аукционе. </w:t>
      </w:r>
      <w:r w:rsidR="00723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ходе проведения данного аукци</w:t>
      </w:r>
      <w:r w:rsidR="00723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723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3A4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НМЦК</w:t>
      </w:r>
      <w:r w:rsidR="00723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была снижена на 5,5%. Цена контракта  по результатам аукциона с</w:t>
      </w:r>
      <w:r w:rsidR="00723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723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ставила 2505478,50 </w:t>
      </w:r>
      <w:r w:rsidR="0072302F" w:rsidRPr="00D93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руб. Таким образом, экономия бюджетных средств состав</w:t>
      </w:r>
      <w:r w:rsidR="0072302F" w:rsidRPr="00D93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72302F" w:rsidRPr="00D93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</w:t>
      </w:r>
      <w:r w:rsidR="00D93FE7" w:rsidRPr="00D93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145821,50 руб.</w:t>
      </w:r>
      <w:r w:rsidR="007230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B24CD" w:rsidRDefault="00FB24CD" w:rsidP="00FB24C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проведения проверки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Извещени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</w:t>
      </w:r>
      <w:r w:rsidR="00641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 ау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ционной документации установлено следующее.</w:t>
      </w:r>
    </w:p>
    <w:p w:rsidR="00FB24CD" w:rsidRDefault="003A4DB2" w:rsidP="00FB24C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4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соответствии с </w:t>
      </w:r>
      <w:hyperlink w:anchor="sub_961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</w:t>
        </w:r>
        <w:r w:rsidR="00FB24CD"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астью 1 статьи 96</w:t>
        </w:r>
      </w:hyperlink>
      <w:r w:rsidR="00FB24CD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24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 З</w:t>
      </w:r>
      <w:r w:rsidR="00FB24CD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ака</w:t>
      </w:r>
      <w:r w:rsidR="00FB24CD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FB24CD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чиком установлено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Извещени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39, аукционной док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ментации и проекте контракта </w:t>
      </w:r>
      <w:r w:rsidR="00FB24CD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требование обеспечения исполнения контракта</w:t>
      </w:r>
      <w:r w:rsidR="00FB24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B24CD" w:rsidRPr="00F92F8D" w:rsidRDefault="00FB24CD" w:rsidP="00FB24C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 статьи 96 Закона о контрактной системе размер обесп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чения исполнения контракта должен составлять 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5%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30%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НМЦК, указа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в извещении об осуществлении закупки.</w:t>
      </w:r>
    </w:p>
    <w:p w:rsidR="00FB24CD" w:rsidRDefault="00FB24CD" w:rsidP="00FB24C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Извещении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</w:t>
      </w:r>
      <w:r w:rsidR="00641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размер обеспечения исполнения контракта указан в размере </w:t>
      </w:r>
      <w:r w:rsidR="00641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132565,00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 составляет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5% от НМЦК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93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</w:t>
      </w:r>
      <w:r w:rsidR="00D93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D93F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довательно,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размер обеспечения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исполнения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контракта установлен с соблюд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нием положений части 6 статьи 96 Закона о контрактной системе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66C9A" w:rsidRDefault="007264E4" w:rsidP="00466C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части </w:t>
      </w:r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статьи 83.2</w:t>
      </w:r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онтракт может быть заключен не ранее чем через </w:t>
      </w: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дней </w:t>
      </w:r>
      <w:proofErr w:type="gramStart"/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размещения</w:t>
      </w:r>
      <w:proofErr w:type="gramEnd"/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ЕИС </w:t>
      </w:r>
      <w:r w:rsidR="003A4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ротокола подведения итогов аукци</w:t>
      </w: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0A2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на.</w:t>
      </w:r>
      <w:r w:rsidR="003E4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6C9A" w:rsidRPr="00466C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части 4 статьи 96 Закона о контрактной системе контракт закл</w:t>
      </w:r>
      <w:r w:rsidR="00466C9A" w:rsidRPr="00466C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466C9A" w:rsidRPr="00466C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чается после предоставления участником закупки, с которым заключается ко</w:t>
      </w:r>
      <w:r w:rsidR="00466C9A" w:rsidRPr="00466C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466C9A" w:rsidRPr="00466C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тракт, обеспечения исполнения контракта</w:t>
      </w:r>
      <w:r w:rsidR="004749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64E4" w:rsidRPr="00466C9A" w:rsidRDefault="007264E4" w:rsidP="00466C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Протокол </w:t>
      </w:r>
      <w:r w:rsidR="00373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139-2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размещен в ЕИС 1 августа 2019 года.</w:t>
      </w:r>
    </w:p>
    <w:p w:rsidR="00D93FE7" w:rsidRDefault="004749B2" w:rsidP="00D93FE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качестве обеспечения исполнения контракта 7 августа 2019 год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ООО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СтройКомплекс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предоставлена Заказчику банковская гарантия от 6 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густа 2019 года № 19777-447-0408488 на сумму 132565,00 руб., выданная пу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личным акционерным обществом Банк «Финансовая корпорация Открытие».</w:t>
      </w:r>
    </w:p>
    <w:p w:rsidR="00D93FE7" w:rsidRDefault="00A94115" w:rsidP="00D93FE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Муниципальный контракт № </w:t>
      </w:r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03183000183190001390001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F7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сумму 2505478,50 руб. </w:t>
      </w:r>
      <w:r w:rsidR="005978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– Контракт № № </w:t>
      </w:r>
      <w:r w:rsidR="0059780B"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03183000183190001390001</w:t>
      </w:r>
      <w:r w:rsidR="005978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 Заказчиком с ООО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СтройКомплекс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13 августа 2019 года</w:t>
      </w:r>
      <w:r w:rsidR="00DF7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то есть в соотве</w:t>
      </w:r>
      <w:r w:rsidR="00DF7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DF7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ствии с положениями части 9 статьи 83.2, части 4 статьи 96 Закона о контрак</w:t>
      </w:r>
      <w:r w:rsidR="00DF7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DF7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системе.</w:t>
      </w:r>
    </w:p>
    <w:p w:rsidR="00981A2F" w:rsidRDefault="00981A2F" w:rsidP="00981A2F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пункту 13.1 статьи 34 </w:t>
      </w:r>
      <w:r w:rsidR="003A4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акона о контрактной системе с</w:t>
      </w:r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 опл</w:t>
      </w:r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ты заказчиком поставленного товара, выполненной работы (ее результатов), оказанной услуги, отдельных этапов исполнения контракта должен составлять не более тридцати дней с даты подписания заказчиком документа о приемке, предусмотренного </w:t>
      </w:r>
      <w:hyperlink w:anchor="sub_947" w:history="1">
        <w:r w:rsidRPr="00AB38D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7 статьи 94</w:t>
        </w:r>
      </w:hyperlink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A4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</w:t>
      </w:r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 искл</w:t>
      </w:r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чением случаев, если иной срок оплаты установлен законодательством Росси</w:t>
      </w:r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ской Федерации, случая, указанного в</w:t>
      </w:r>
      <w:proofErr w:type="gramEnd"/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w:anchor="sub_3080" w:history="1">
        <w:r w:rsidRPr="00AB38D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части 8 статьи 30</w:t>
        </w:r>
      </w:hyperlink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A4D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Закона о контрактной системе, </w:t>
      </w:r>
      <w:r w:rsidRPr="00AB3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также случаев, когда Правительством Российской Федерации в целях обеспечения обороноспособности и безопасности государства установлен иной срок оплаты.</w:t>
      </w:r>
    </w:p>
    <w:p w:rsidR="00981A2F" w:rsidRDefault="00981A2F" w:rsidP="00981A2F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аукционной документации к Извещению № </w:t>
      </w:r>
      <w:r w:rsidRPr="00FF5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0318300018319000139, а именно в пункте 8 раздела 1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F5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нформационная карта»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Заказчиком установлен срок оплаты за выполненные работы</w:t>
      </w:r>
      <w:r w:rsidRPr="00FF5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30 дней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казчиком документа о приемке. Вместе с тем, </w:t>
      </w:r>
      <w:r w:rsidR="00866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216C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66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положений</w:t>
      </w:r>
      <w:r w:rsidR="00216C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части 13.1 статьи 34 Закона о контрактной системе Заказчиком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пункте 2.9 проекта контракта</w:t>
      </w:r>
      <w:r w:rsidR="00216C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включенного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раздел 2 «Проект контракта» аукционной документ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</w:t>
      </w:r>
      <w:r w:rsidR="00216C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 иной срок оплаты выполненных работ</w:t>
      </w:r>
      <w:r w:rsidR="00DF7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именно</w:t>
      </w:r>
      <w:r w:rsidRPr="007626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30 рабочих дней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Заказчиком документа о приемке. </w:t>
      </w:r>
    </w:p>
    <w:p w:rsidR="00FB24CD" w:rsidRPr="00A94477" w:rsidRDefault="00FB24CD" w:rsidP="00981A2F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Частью 30 статьи 34 Закона о контрактной системе определено</w:t>
      </w:r>
      <w:r w:rsidRPr="00BD5F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сли з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казчиком в соответствии с </w:t>
      </w:r>
      <w:hyperlink w:anchor="sub_961" w:history="1">
        <w:r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 статьи 96</w:t>
        </w:r>
      </w:hyperlink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Закона о контрактной системе 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установлено требование обеспечения исполнения контракта, в контракт вкл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чается обязательство поставщика (подрядчика, исполнителя) в случае отзыва в соответствии с законодательством Российской Федерации у банка, предост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вившего банковскую гарантию в качестве обеспечения исполнения контракта, лицензии на осуществление банковских операций предоставить новое</w:t>
      </w:r>
      <w:proofErr w:type="gramEnd"/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чение исполнения контракта не позднее одного месяца со дня надлежащего уведомления заказчиком поставщика (подрядчика, исполнителя) о необходим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сти предоставить соответствующее обеспечение. Размер такого обеспечения может быть уменьшен в порядке и случаях, которые предусмотрены </w:t>
      </w:r>
      <w:hyperlink w:anchor="sub_967" w:history="1">
        <w:r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частями 7</w:t>
        </w:r>
      </w:hyperlink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sub_9671" w:history="1">
        <w:r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7.1</w:t>
        </w:r>
      </w:hyperlink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sub_9672" w:history="1">
        <w:r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7.2</w:t>
        </w:r>
      </w:hyperlink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sub_9673" w:history="1">
        <w:r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7.3 статьи 96</w:t>
        </w:r>
      </w:hyperlink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E4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 каждый день просро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 исполнения поставщиком (подрядчиком, исполнителем) обязательства, предусмотренного настоящей частью, начисляется пеня в размере, определе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ном в порядке, установленном в соответствии с </w:t>
      </w:r>
      <w:hyperlink w:anchor="sub_347" w:history="1">
        <w:r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7</w:t>
        </w:r>
      </w:hyperlink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настоящей статьи.</w:t>
      </w:r>
    </w:p>
    <w:p w:rsidR="00FB24CD" w:rsidRDefault="00FB24CD" w:rsidP="00FB24C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нарушение положений части 30 статьи 34 Закона о контрактной сист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 Заказчиком не включено в проект контракта обязательство подрядчика о предоставлении нового обеспечения исполнения контракта в случае отзыва 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цензии у банка, предоставившего банковскую гарантию.</w:t>
      </w:r>
    </w:p>
    <w:p w:rsidR="00191FAC" w:rsidRDefault="00191FAC" w:rsidP="00FB24C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F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частью 2 статьи 12 Закона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контрактной системе </w:t>
      </w:r>
      <w:r w:rsidRPr="00191F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</w:t>
      </w:r>
      <w:r w:rsidRPr="00191F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191F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ностные лица заказчиков несут персональную ответственность за соблюдение требований, установленных законодательством Российской Федерации о ко</w:t>
      </w:r>
      <w:r w:rsidRPr="00191F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91F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 в сфере закупок и нормативными правовыми актами, указа</w:t>
      </w:r>
      <w:r w:rsidRPr="00191F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191F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ными в частях 2 и 3 статьи 2 Закона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контрактной системе.</w:t>
      </w:r>
    </w:p>
    <w:p w:rsidR="00FB24CD" w:rsidRDefault="00191FAC" w:rsidP="00FB24C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в д</w:t>
      </w:r>
      <w:r w:rsidR="00FB24CD" w:rsidRPr="00FF5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ействия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FB24CD" w:rsidRPr="00FF5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должностного лица Заказчика,  утвердившего  документацию об аукционе, а именно проект контракта, с нарушением треб</w:t>
      </w:r>
      <w:r w:rsidR="00FB24CD" w:rsidRPr="00FF5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FB24CD" w:rsidRPr="00FF5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ваний </w:t>
      </w:r>
      <w:r w:rsidR="00866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частей 13.1</w:t>
      </w:r>
      <w:r w:rsidR="00304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B24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30 статьи 34 </w:t>
      </w:r>
      <w:r w:rsidR="00FB24CD"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</w:t>
      </w:r>
      <w:r w:rsidR="00FB24C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B24CD"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усматриваются</w:t>
      </w:r>
      <w:r w:rsidR="00FB24CD"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признаки административного правонарушения, ответственность за совершение которого предусмотрена частью 4.2 статьи 7.30 Кодекса Российской Федерации об административных правонарушениях</w:t>
      </w:r>
      <w:r w:rsidR="00FB24C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КоАП РФ)</w:t>
      </w:r>
      <w:r w:rsidR="00FB24CD"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9780B" w:rsidRDefault="0059780B" w:rsidP="0059780B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требованиями, установленными 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3 статьи 103 З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о контрактной системе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Заказчик должен был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рабочих дней </w:t>
      </w:r>
      <w:proofErr w:type="gramStart"/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контракта направ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заключенном контракте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копию контракта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Федеральное казначейство для включения да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информации в реестр контрактов в ЕИС. </w:t>
      </w:r>
    </w:p>
    <w:p w:rsidR="0059780B" w:rsidRPr="003663DC" w:rsidRDefault="0059780B" w:rsidP="0059780B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</w:pP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9 части 2 статьи 103 Закона о контрактной системе определено включение в реестр контрактов в ЕИС копии заключенного контракта, подп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санной </w:t>
      </w:r>
      <w:hyperlink r:id="rId9" w:history="1">
        <w:r w:rsidRPr="003663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электронной подписью</w:t>
        </w:r>
      </w:hyperlink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заказчика</w:t>
      </w:r>
      <w:r w:rsidRPr="003663DC">
        <w:t xml:space="preserve">. </w:t>
      </w:r>
    </w:p>
    <w:p w:rsidR="0059780B" w:rsidRDefault="0059780B" w:rsidP="0059780B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Копия Контракта № </w:t>
      </w:r>
      <w:r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03183000183190001390001</w:t>
      </w:r>
      <w:r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 xml:space="preserve"> </w:t>
      </w:r>
      <w:r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размещена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ЕИС 16</w:t>
      </w:r>
      <w:r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густа</w:t>
      </w:r>
      <w:r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9</w:t>
      </w:r>
      <w:r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года,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то есть </w:t>
      </w:r>
      <w:r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своевременно</w:t>
      </w:r>
      <w:r w:rsidRPr="00EF6BF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59780B" w:rsidRDefault="0059780B" w:rsidP="0059780B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период проведения проверки </w:t>
      </w:r>
      <w:r w:rsidR="00A24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Контракт № </w:t>
      </w:r>
      <w:r w:rsidR="00A244FB" w:rsidRPr="00A94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03183000183190001390001</w:t>
      </w:r>
      <w:r w:rsidR="00A24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Arial"/>
          <w:color w:val="0D0D0D" w:themeColor="text1" w:themeTint="F2"/>
          <w:sz w:val="28"/>
          <w:szCs w:val="28"/>
          <w:lang w:eastAsia="ru-RU"/>
        </w:rPr>
        <w:t>находился на стадии исполнения.</w:t>
      </w:r>
    </w:p>
    <w:p w:rsidR="003E4E1C" w:rsidRPr="00BD4F90" w:rsidRDefault="003E4E1C" w:rsidP="00FB2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BD4F90" w:rsidRDefault="00FB24CD" w:rsidP="00BD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63DC">
        <w:rPr>
          <w:rFonts w:ascii="Times New Roman" w:eastAsia="Times New Roman" w:hAnsi="Times New Roman" w:cs="Times New Roman"/>
          <w:b/>
          <w:sz w:val="28"/>
          <w:szCs w:val="28"/>
        </w:rPr>
        <w:t xml:space="preserve">Осуществление закупок по контрактам (договорам), заключенным </w:t>
      </w:r>
    </w:p>
    <w:p w:rsidR="00FB24CD" w:rsidRPr="00BD4F90" w:rsidRDefault="00FB24CD" w:rsidP="00BD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63DC">
        <w:rPr>
          <w:rFonts w:ascii="Times New Roman" w:eastAsia="Times New Roman" w:hAnsi="Times New Roman" w:cs="Times New Roman"/>
          <w:b/>
          <w:sz w:val="28"/>
          <w:szCs w:val="28"/>
        </w:rPr>
        <w:t xml:space="preserve">с единственным поставщиком (подрядчиком, исполнителем) </w:t>
      </w:r>
      <w:r w:rsidRPr="003663DC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FB24CD" w:rsidRPr="003663DC" w:rsidRDefault="00FB24CD" w:rsidP="00DB66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предоставленным реестрам контрактов (договоров) в проверя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мом периоде Заказчиком заключено </w:t>
      </w:r>
      <w:r w:rsidR="00D05499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контрактов (договоров) на закупку т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варов, работ, услуг на общую сумму </w:t>
      </w:r>
      <w:r w:rsidR="00D05499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B6676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499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023</w:t>
      </w:r>
      <w:r w:rsidR="00DB6676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499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870,75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DB6676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FB24CD" w:rsidRPr="003663DC" w:rsidRDefault="003F0117" w:rsidP="00FB24CD">
      <w:pPr>
        <w:pStyle w:val="Style2"/>
        <w:widowControl/>
        <w:tabs>
          <w:tab w:val="left" w:pos="709"/>
          <w:tab w:val="left" w:pos="851"/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3663DC">
        <w:rPr>
          <w:sz w:val="28"/>
        </w:rPr>
        <w:lastRenderedPageBreak/>
        <w:t>92</w:t>
      </w:r>
      <w:r w:rsidR="00FB24CD" w:rsidRPr="003663DC">
        <w:rPr>
          <w:sz w:val="28"/>
        </w:rPr>
        <w:t xml:space="preserve"> контракт</w:t>
      </w:r>
      <w:r w:rsidR="00DB6676" w:rsidRPr="003663DC">
        <w:rPr>
          <w:sz w:val="28"/>
        </w:rPr>
        <w:t>а</w:t>
      </w:r>
      <w:r w:rsidR="00FB24CD" w:rsidRPr="003663DC">
        <w:rPr>
          <w:sz w:val="28"/>
        </w:rPr>
        <w:t xml:space="preserve"> (договор</w:t>
      </w:r>
      <w:r w:rsidR="00DB6676" w:rsidRPr="003663DC">
        <w:rPr>
          <w:sz w:val="28"/>
        </w:rPr>
        <w:t>а</w:t>
      </w:r>
      <w:r w:rsidR="00FB24CD" w:rsidRPr="003663DC">
        <w:rPr>
          <w:sz w:val="28"/>
        </w:rPr>
        <w:t xml:space="preserve">) на общую сумму </w:t>
      </w:r>
      <w:r w:rsidRPr="003663DC">
        <w:rPr>
          <w:sz w:val="28"/>
        </w:rPr>
        <w:t>2</w:t>
      </w:r>
      <w:r w:rsidR="00DB6676" w:rsidRPr="003663DC">
        <w:rPr>
          <w:sz w:val="28"/>
        </w:rPr>
        <w:t xml:space="preserve"> </w:t>
      </w:r>
      <w:r w:rsidRPr="003663DC">
        <w:rPr>
          <w:sz w:val="28"/>
        </w:rPr>
        <w:t>018</w:t>
      </w:r>
      <w:r w:rsidR="00DB6676" w:rsidRPr="003663DC">
        <w:rPr>
          <w:sz w:val="28"/>
        </w:rPr>
        <w:t xml:space="preserve"> </w:t>
      </w:r>
      <w:r w:rsidRPr="003663DC">
        <w:rPr>
          <w:sz w:val="28"/>
        </w:rPr>
        <w:t>275,71</w:t>
      </w:r>
      <w:r w:rsidR="00FB24CD" w:rsidRPr="003663DC">
        <w:rPr>
          <w:sz w:val="28"/>
        </w:rPr>
        <w:t xml:space="preserve"> руб. заключены в соответствии с пунктом 4 части 1 статьи 93 </w:t>
      </w:r>
      <w:r w:rsidR="00FB24CD" w:rsidRPr="003663DC">
        <w:rPr>
          <w:sz w:val="28"/>
          <w:szCs w:val="28"/>
        </w:rPr>
        <w:t>Закона о контрактной системе;</w:t>
      </w:r>
    </w:p>
    <w:p w:rsidR="00FB24CD" w:rsidRPr="003663DC" w:rsidRDefault="00FB24CD" w:rsidP="00FB24CD">
      <w:pPr>
        <w:pStyle w:val="Style2"/>
        <w:widowControl/>
        <w:tabs>
          <w:tab w:val="left" w:pos="709"/>
          <w:tab w:val="left" w:pos="851"/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3663DC">
        <w:rPr>
          <w:sz w:val="28"/>
          <w:szCs w:val="28"/>
        </w:rPr>
        <w:t xml:space="preserve">38 </w:t>
      </w:r>
      <w:r w:rsidRPr="003663DC">
        <w:rPr>
          <w:sz w:val="28"/>
        </w:rPr>
        <w:t>контрактов (договоров)</w:t>
      </w:r>
      <w:r w:rsidRPr="003663DC">
        <w:rPr>
          <w:sz w:val="28"/>
          <w:szCs w:val="28"/>
        </w:rPr>
        <w:t xml:space="preserve"> на общую сумму </w:t>
      </w:r>
      <w:r w:rsidR="0028243F" w:rsidRPr="003663DC">
        <w:rPr>
          <w:sz w:val="28"/>
          <w:szCs w:val="28"/>
        </w:rPr>
        <w:t>3</w:t>
      </w:r>
      <w:r w:rsidR="00DB6676" w:rsidRPr="003663DC">
        <w:rPr>
          <w:sz w:val="28"/>
          <w:szCs w:val="28"/>
        </w:rPr>
        <w:t xml:space="preserve"> </w:t>
      </w:r>
      <w:r w:rsidR="0028243F" w:rsidRPr="003663DC">
        <w:rPr>
          <w:sz w:val="28"/>
          <w:szCs w:val="28"/>
        </w:rPr>
        <w:t>150</w:t>
      </w:r>
      <w:r w:rsidR="00DB6676" w:rsidRPr="003663DC">
        <w:rPr>
          <w:sz w:val="28"/>
          <w:szCs w:val="28"/>
        </w:rPr>
        <w:t xml:space="preserve"> </w:t>
      </w:r>
      <w:r w:rsidR="0028243F" w:rsidRPr="003663DC">
        <w:rPr>
          <w:sz w:val="28"/>
          <w:szCs w:val="28"/>
        </w:rPr>
        <w:t>024,79</w:t>
      </w:r>
      <w:r w:rsidRPr="003663DC">
        <w:rPr>
          <w:sz w:val="28"/>
          <w:szCs w:val="28"/>
        </w:rPr>
        <w:t xml:space="preserve"> руб. заключены согласно пункту 5 </w:t>
      </w:r>
      <w:r w:rsidRPr="003663DC">
        <w:rPr>
          <w:sz w:val="28"/>
        </w:rPr>
        <w:t xml:space="preserve">части 1 статьи 93 </w:t>
      </w:r>
      <w:r w:rsidRPr="003663DC">
        <w:rPr>
          <w:sz w:val="28"/>
          <w:szCs w:val="28"/>
        </w:rPr>
        <w:t>Закона о контрактной системе;</w:t>
      </w:r>
    </w:p>
    <w:p w:rsidR="00DB6676" w:rsidRPr="003663DC" w:rsidRDefault="00DB6676" w:rsidP="00DB6676">
      <w:pPr>
        <w:pStyle w:val="Style2"/>
        <w:widowControl/>
        <w:tabs>
          <w:tab w:val="left" w:pos="709"/>
          <w:tab w:val="left" w:pos="851"/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3663DC">
        <w:rPr>
          <w:sz w:val="28"/>
          <w:szCs w:val="28"/>
        </w:rPr>
        <w:t xml:space="preserve">7 контрактов (договоров) на общую сумму  810 374,72 руб. заключены на приобретение учебной литературы в соответствии с пунктом 14 </w:t>
      </w:r>
      <w:r w:rsidRPr="003663DC">
        <w:rPr>
          <w:sz w:val="28"/>
        </w:rPr>
        <w:t xml:space="preserve">части 1 статьи 93 </w:t>
      </w:r>
      <w:r w:rsidRPr="003663DC">
        <w:rPr>
          <w:sz w:val="28"/>
          <w:szCs w:val="28"/>
        </w:rPr>
        <w:t>Закона о контрактной системе;</w:t>
      </w:r>
    </w:p>
    <w:p w:rsidR="00FB24CD" w:rsidRPr="003663DC" w:rsidRDefault="00FB24CD" w:rsidP="00FB24CD">
      <w:pPr>
        <w:pStyle w:val="Style2"/>
        <w:widowControl/>
        <w:tabs>
          <w:tab w:val="left" w:pos="709"/>
          <w:tab w:val="left" w:pos="851"/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3663DC">
        <w:rPr>
          <w:sz w:val="28"/>
          <w:szCs w:val="28"/>
        </w:rPr>
        <w:t xml:space="preserve">контракт на поставку тепловой энергии </w:t>
      </w:r>
      <w:r w:rsidR="00B115B4">
        <w:rPr>
          <w:sz w:val="28"/>
          <w:szCs w:val="28"/>
        </w:rPr>
        <w:t xml:space="preserve">от 29 января 2019 года № 76 </w:t>
      </w:r>
      <w:r w:rsidR="00B115B4">
        <w:rPr>
          <w:sz w:val="28"/>
          <w:szCs w:val="28"/>
        </w:rPr>
        <w:br/>
      </w:r>
      <w:r w:rsidRPr="003663DC">
        <w:rPr>
          <w:sz w:val="28"/>
          <w:szCs w:val="28"/>
        </w:rPr>
        <w:t xml:space="preserve">на сумму </w:t>
      </w:r>
      <w:r w:rsidR="00CF77F2" w:rsidRPr="003663DC">
        <w:rPr>
          <w:sz w:val="28"/>
          <w:szCs w:val="28"/>
        </w:rPr>
        <w:t>665</w:t>
      </w:r>
      <w:r w:rsidR="00DB6676" w:rsidRPr="003663DC">
        <w:rPr>
          <w:sz w:val="28"/>
          <w:szCs w:val="28"/>
        </w:rPr>
        <w:t xml:space="preserve"> </w:t>
      </w:r>
      <w:r w:rsidR="00CF77F2" w:rsidRPr="003663DC">
        <w:rPr>
          <w:sz w:val="28"/>
          <w:szCs w:val="28"/>
        </w:rPr>
        <w:t>572,96</w:t>
      </w:r>
      <w:r w:rsidRPr="003663DC">
        <w:rPr>
          <w:sz w:val="28"/>
          <w:szCs w:val="28"/>
        </w:rPr>
        <w:t xml:space="preserve"> руб. заключен </w:t>
      </w:r>
      <w:r w:rsidR="00B115B4">
        <w:rPr>
          <w:sz w:val="28"/>
          <w:szCs w:val="28"/>
        </w:rPr>
        <w:t xml:space="preserve">с </w:t>
      </w:r>
      <w:r w:rsidR="00B115B4" w:rsidRPr="004B463D">
        <w:rPr>
          <w:sz w:val="28"/>
          <w:szCs w:val="28"/>
        </w:rPr>
        <w:t>муниципальным унитарным предприятием «</w:t>
      </w:r>
      <w:proofErr w:type="spellStart"/>
      <w:r w:rsidR="00B115B4" w:rsidRPr="004B463D">
        <w:rPr>
          <w:sz w:val="28"/>
          <w:szCs w:val="28"/>
        </w:rPr>
        <w:t>Теплоэнерго</w:t>
      </w:r>
      <w:proofErr w:type="spellEnd"/>
      <w:r w:rsidR="00B115B4" w:rsidRPr="004B463D">
        <w:rPr>
          <w:sz w:val="28"/>
          <w:szCs w:val="28"/>
        </w:rPr>
        <w:t xml:space="preserve">» муниципального образования </w:t>
      </w:r>
      <w:proofErr w:type="spellStart"/>
      <w:r w:rsidR="00B115B4" w:rsidRPr="004B463D">
        <w:rPr>
          <w:sz w:val="28"/>
          <w:szCs w:val="28"/>
        </w:rPr>
        <w:t>Щербиновский</w:t>
      </w:r>
      <w:proofErr w:type="spellEnd"/>
      <w:r w:rsidR="00B115B4" w:rsidRPr="004B463D">
        <w:rPr>
          <w:sz w:val="28"/>
          <w:szCs w:val="28"/>
        </w:rPr>
        <w:t xml:space="preserve"> район</w:t>
      </w:r>
      <w:r w:rsidR="00B115B4" w:rsidRPr="003663DC">
        <w:rPr>
          <w:sz w:val="28"/>
          <w:szCs w:val="28"/>
        </w:rPr>
        <w:t xml:space="preserve"> </w:t>
      </w:r>
      <w:r w:rsidRPr="003663DC">
        <w:rPr>
          <w:sz w:val="28"/>
          <w:szCs w:val="28"/>
        </w:rPr>
        <w:t xml:space="preserve">в </w:t>
      </w:r>
      <w:proofErr w:type="spellStart"/>
      <w:proofErr w:type="gramStart"/>
      <w:r w:rsidRPr="003663DC">
        <w:rPr>
          <w:sz w:val="28"/>
          <w:szCs w:val="28"/>
        </w:rPr>
        <w:t>соот</w:t>
      </w:r>
      <w:r w:rsidR="00B115B4">
        <w:rPr>
          <w:sz w:val="28"/>
          <w:szCs w:val="28"/>
        </w:rPr>
        <w:t>-</w:t>
      </w:r>
      <w:r w:rsidRPr="003663DC">
        <w:rPr>
          <w:sz w:val="28"/>
          <w:szCs w:val="28"/>
        </w:rPr>
        <w:t>ветствии</w:t>
      </w:r>
      <w:proofErr w:type="spellEnd"/>
      <w:proofErr w:type="gramEnd"/>
      <w:r w:rsidRPr="003663DC">
        <w:rPr>
          <w:sz w:val="28"/>
          <w:szCs w:val="28"/>
        </w:rPr>
        <w:t xml:space="preserve"> с пунктом 8 </w:t>
      </w:r>
      <w:r w:rsidRPr="003663DC">
        <w:rPr>
          <w:sz w:val="28"/>
        </w:rPr>
        <w:t xml:space="preserve">части 1 статьи 93 </w:t>
      </w:r>
      <w:r w:rsidRPr="003663DC">
        <w:rPr>
          <w:sz w:val="28"/>
          <w:szCs w:val="28"/>
        </w:rPr>
        <w:t>Закона о контрактной системе</w:t>
      </w:r>
      <w:r w:rsidR="00B115B4">
        <w:rPr>
          <w:sz w:val="28"/>
          <w:szCs w:val="28"/>
        </w:rPr>
        <w:t xml:space="preserve"> </w:t>
      </w:r>
      <w:r w:rsidR="00B115B4">
        <w:rPr>
          <w:sz w:val="28"/>
          <w:szCs w:val="28"/>
        </w:rPr>
        <w:br/>
        <w:t>(далее – Контракт № 1)</w:t>
      </w:r>
      <w:r w:rsidRPr="003663DC">
        <w:rPr>
          <w:sz w:val="28"/>
          <w:szCs w:val="28"/>
        </w:rPr>
        <w:t>;</w:t>
      </w:r>
    </w:p>
    <w:p w:rsidR="00B43B32" w:rsidRPr="003663DC" w:rsidRDefault="00FB24CD" w:rsidP="00FB24CD">
      <w:pPr>
        <w:pStyle w:val="Style2"/>
        <w:widowControl/>
        <w:tabs>
          <w:tab w:val="left" w:pos="709"/>
          <w:tab w:val="left" w:pos="851"/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3663DC">
        <w:rPr>
          <w:sz w:val="28"/>
          <w:szCs w:val="28"/>
        </w:rPr>
        <w:t>договор энергоснабжения</w:t>
      </w:r>
      <w:r w:rsidR="00B115B4">
        <w:rPr>
          <w:sz w:val="28"/>
          <w:szCs w:val="28"/>
        </w:rPr>
        <w:t xml:space="preserve"> от 23 </w:t>
      </w:r>
      <w:r w:rsidR="005B53D0">
        <w:rPr>
          <w:sz w:val="28"/>
          <w:szCs w:val="28"/>
        </w:rPr>
        <w:t>января</w:t>
      </w:r>
      <w:r w:rsidR="00B115B4">
        <w:rPr>
          <w:sz w:val="28"/>
          <w:szCs w:val="28"/>
        </w:rPr>
        <w:t xml:space="preserve"> 2019 года № 550260</w:t>
      </w:r>
      <w:r w:rsidRPr="003663DC">
        <w:rPr>
          <w:sz w:val="28"/>
          <w:szCs w:val="28"/>
        </w:rPr>
        <w:t xml:space="preserve"> на сумму </w:t>
      </w:r>
      <w:r w:rsidR="00B115B4">
        <w:rPr>
          <w:sz w:val="28"/>
          <w:szCs w:val="28"/>
        </w:rPr>
        <w:br/>
      </w:r>
      <w:r w:rsidR="008C5EE0" w:rsidRPr="003663DC">
        <w:rPr>
          <w:sz w:val="28"/>
          <w:szCs w:val="28"/>
        </w:rPr>
        <w:t>379</w:t>
      </w:r>
      <w:r w:rsidR="00DB6676" w:rsidRPr="003663DC">
        <w:rPr>
          <w:sz w:val="28"/>
          <w:szCs w:val="28"/>
        </w:rPr>
        <w:t xml:space="preserve"> </w:t>
      </w:r>
      <w:r w:rsidR="008C5EE0" w:rsidRPr="003663DC">
        <w:rPr>
          <w:sz w:val="28"/>
          <w:szCs w:val="28"/>
        </w:rPr>
        <w:t>622,57</w:t>
      </w:r>
      <w:r w:rsidRPr="003663DC">
        <w:rPr>
          <w:sz w:val="28"/>
          <w:szCs w:val="28"/>
        </w:rPr>
        <w:t xml:space="preserve"> руб. заключен </w:t>
      </w:r>
      <w:r w:rsidR="00B115B4">
        <w:rPr>
          <w:sz w:val="28"/>
          <w:szCs w:val="28"/>
        </w:rPr>
        <w:t xml:space="preserve">с </w:t>
      </w:r>
      <w:r w:rsidR="00B115B4" w:rsidRPr="00BB2D86">
        <w:rPr>
          <w:sz w:val="28"/>
          <w:szCs w:val="28"/>
        </w:rPr>
        <w:t xml:space="preserve">публичным акционерным обществом «ТНС </w:t>
      </w:r>
      <w:proofErr w:type="spellStart"/>
      <w:r w:rsidR="00B115B4" w:rsidRPr="00BB2D86">
        <w:rPr>
          <w:sz w:val="28"/>
          <w:szCs w:val="28"/>
        </w:rPr>
        <w:t>энерго</w:t>
      </w:r>
      <w:proofErr w:type="spellEnd"/>
      <w:r w:rsidR="00B115B4" w:rsidRPr="00BB2D86">
        <w:rPr>
          <w:sz w:val="28"/>
          <w:szCs w:val="28"/>
        </w:rPr>
        <w:t xml:space="preserve"> Кубань» </w:t>
      </w:r>
      <w:r w:rsidRPr="003663DC">
        <w:rPr>
          <w:sz w:val="28"/>
          <w:szCs w:val="28"/>
        </w:rPr>
        <w:t xml:space="preserve">в соответствии с пунктом 29 </w:t>
      </w:r>
      <w:r w:rsidRPr="003663DC">
        <w:rPr>
          <w:sz w:val="28"/>
        </w:rPr>
        <w:t xml:space="preserve">части 1 статьи 93 </w:t>
      </w:r>
      <w:r w:rsidRPr="003663DC">
        <w:rPr>
          <w:sz w:val="28"/>
          <w:szCs w:val="28"/>
        </w:rPr>
        <w:t>Закона о контрактной системе</w:t>
      </w:r>
      <w:r w:rsidR="00B115B4">
        <w:rPr>
          <w:sz w:val="28"/>
          <w:szCs w:val="28"/>
        </w:rPr>
        <w:t xml:space="preserve"> (далее – Контракт № 2)</w:t>
      </w:r>
      <w:r w:rsidR="003663DC">
        <w:rPr>
          <w:sz w:val="28"/>
          <w:szCs w:val="28"/>
        </w:rPr>
        <w:t>.</w:t>
      </w:r>
    </w:p>
    <w:p w:rsidR="00FB24CD" w:rsidRPr="00B115B4" w:rsidRDefault="00FB24CD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выборочной проверки соответствия условий вышеуказанных ко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трактов положениям Закона о контрактной системе установлено следующее.</w:t>
      </w:r>
    </w:p>
    <w:p w:rsidR="00FB24CD" w:rsidRPr="00B115B4" w:rsidRDefault="00FB24CD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Пунктом 4 части 1 статьи 93 Закона о контрактной системе установл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что заказчики вправе осуществлять закупку товара, работы</w:t>
      </w:r>
      <w:r w:rsidR="00DB6676"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на су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му, не превышающую 100</w:t>
      </w:r>
      <w:r w:rsidR="00DB6676"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000,00 руб. (до 1 июля 2019 года) и 300</w:t>
      </w:r>
      <w:r w:rsidR="00DB6676"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000,00 руб. </w:t>
      </w:r>
      <w:r w:rsidR="00DB6676"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(с 1 июля 2019 года). Нарушений данного ограничения по произведенным в проверяемом периоде закупкам не выявлено.</w:t>
      </w:r>
    </w:p>
    <w:p w:rsidR="00FB24CD" w:rsidRPr="00B115B4" w:rsidRDefault="00FB24CD" w:rsidP="00FB24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соответствии с пунктом 5 части 1 статьи 93 Закона о контрактной с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стеме муниципальные образовательные организации имеют право на осущест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115B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закупки товара, работы или услуги на сумму, не превышающую 400000,00 руб. (до 31 июля 2019 года) и 600000,00 руб. (с 31 июля 2019 года). Нарушений данной нормы Закона о контрактной системе не установлено.</w:t>
      </w:r>
    </w:p>
    <w:p w:rsidR="00FB24CD" w:rsidRPr="009F0348" w:rsidRDefault="00665361" w:rsidP="003268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034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FB24CD" w:rsidRPr="009F0348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FB24CD" w:rsidRPr="009F034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частью </w:t>
      </w:r>
      <w:r w:rsidR="00FB24CD" w:rsidRPr="009F0348">
        <w:rPr>
          <w:rFonts w:ascii="Times New Roman" w:hAnsi="Times New Roman" w:cs="Times New Roman"/>
          <w:sz w:val="28"/>
          <w:szCs w:val="28"/>
        </w:rPr>
        <w:t>2 статьи 93 Закона о контрактной системе до 31 июля 2019 года при осуществлении закупки у единственного поставщика (подрядчика, исполнителя) в случае, предусмотренном пунктом 8 части 1 ст</w:t>
      </w:r>
      <w:r w:rsidR="00FB24CD" w:rsidRPr="009F0348">
        <w:rPr>
          <w:rFonts w:ascii="Times New Roman" w:hAnsi="Times New Roman" w:cs="Times New Roman"/>
          <w:sz w:val="28"/>
          <w:szCs w:val="28"/>
        </w:rPr>
        <w:t>а</w:t>
      </w:r>
      <w:r w:rsidR="00FB24CD" w:rsidRPr="009F0348">
        <w:rPr>
          <w:rFonts w:ascii="Times New Roman" w:hAnsi="Times New Roman" w:cs="Times New Roman"/>
          <w:sz w:val="28"/>
          <w:szCs w:val="28"/>
        </w:rPr>
        <w:t xml:space="preserve">тьи 93 Закона о контрактной системе, заказчик должен был размещать в ЕИС извещение об осуществлении такой закупки не </w:t>
      </w:r>
      <w:proofErr w:type="gramStart"/>
      <w:r w:rsidR="00FB24CD" w:rsidRPr="009F0348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FB24CD" w:rsidRPr="009F0348">
        <w:rPr>
          <w:rFonts w:ascii="Times New Roman" w:hAnsi="Times New Roman" w:cs="Times New Roman"/>
          <w:sz w:val="28"/>
          <w:szCs w:val="28"/>
        </w:rPr>
        <w:t xml:space="preserve"> чем за 5 дней до даты заключения контракта.</w:t>
      </w:r>
    </w:p>
    <w:p w:rsidR="00FB24CD" w:rsidRPr="009F0348" w:rsidRDefault="00DA43F5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0348">
        <w:rPr>
          <w:rFonts w:ascii="Times New Roman" w:eastAsia="Times New Roman" w:hAnsi="Times New Roman" w:cs="Times New Roman"/>
          <w:sz w:val="28"/>
          <w:szCs w:val="28"/>
        </w:rPr>
        <w:t xml:space="preserve">Заказчиком </w:t>
      </w:r>
      <w:r w:rsidR="00C17F6A" w:rsidRPr="009F0348">
        <w:rPr>
          <w:rFonts w:ascii="Times New Roman" w:eastAsia="Times New Roman" w:hAnsi="Times New Roman" w:cs="Times New Roman"/>
          <w:sz w:val="28"/>
          <w:szCs w:val="28"/>
        </w:rPr>
        <w:t>23</w:t>
      </w:r>
      <w:r w:rsidR="00FB24CD" w:rsidRPr="009F0348">
        <w:rPr>
          <w:rFonts w:ascii="Times New Roman" w:eastAsia="Times New Roman" w:hAnsi="Times New Roman" w:cs="Times New Roman"/>
          <w:sz w:val="28"/>
          <w:szCs w:val="28"/>
        </w:rPr>
        <w:t xml:space="preserve"> января 2019 года размещено в ЕИС извещение о провед</w:t>
      </w:r>
      <w:r w:rsidR="00FB24CD" w:rsidRPr="009F034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B24CD" w:rsidRPr="009F0348">
        <w:rPr>
          <w:rFonts w:ascii="Times New Roman" w:eastAsia="Times New Roman" w:hAnsi="Times New Roman" w:cs="Times New Roman"/>
          <w:sz w:val="28"/>
          <w:szCs w:val="28"/>
        </w:rPr>
        <w:t xml:space="preserve">нии закупки у единственного поставщика (подрядчика, исполнителя) </w:t>
      </w:r>
      <w:r w:rsidR="00FB24CD" w:rsidRPr="009F0348">
        <w:rPr>
          <w:rFonts w:ascii="Times New Roman" w:eastAsia="Times New Roman" w:hAnsi="Times New Roman" w:cs="Times New Roman"/>
          <w:sz w:val="28"/>
          <w:szCs w:val="28"/>
        </w:rPr>
        <w:br/>
        <w:t xml:space="preserve">№ </w:t>
      </w:r>
      <w:hyperlink r:id="rId10" w:tgtFrame="_blank" w:history="1">
        <w:r w:rsidR="00204B61" w:rsidRPr="009F034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0318300419419000001</w:t>
        </w:r>
        <w:r w:rsidR="00FB24CD" w:rsidRPr="009F0348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r w:rsidR="00FB24CD" w:rsidRPr="009F0348">
        <w:rPr>
          <w:rFonts w:ascii="Times New Roman" w:eastAsia="Times New Roman" w:hAnsi="Times New Roman" w:cs="Times New Roman"/>
          <w:sz w:val="28"/>
          <w:szCs w:val="28"/>
        </w:rPr>
        <w:t>на поставку тепловой энергии, начальная (максимал</w:t>
      </w:r>
      <w:r w:rsidR="00FB24CD" w:rsidRPr="009F0348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B24CD" w:rsidRPr="009F0348">
        <w:rPr>
          <w:rFonts w:ascii="Times New Roman" w:eastAsia="Times New Roman" w:hAnsi="Times New Roman" w:cs="Times New Roman"/>
          <w:sz w:val="28"/>
          <w:szCs w:val="28"/>
        </w:rPr>
        <w:t xml:space="preserve">ная) цена контракта </w:t>
      </w:r>
      <w:r w:rsidRPr="009F0348">
        <w:rPr>
          <w:rFonts w:ascii="Times New Roman" w:eastAsia="Times New Roman" w:hAnsi="Times New Roman" w:cs="Times New Roman"/>
          <w:sz w:val="28"/>
          <w:szCs w:val="28"/>
        </w:rPr>
        <w:t>665</w:t>
      </w:r>
      <w:r w:rsidR="00665361" w:rsidRPr="009F0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0348">
        <w:rPr>
          <w:rFonts w:ascii="Times New Roman" w:eastAsia="Times New Roman" w:hAnsi="Times New Roman" w:cs="Times New Roman"/>
          <w:sz w:val="28"/>
          <w:szCs w:val="28"/>
        </w:rPr>
        <w:t>572,96</w:t>
      </w:r>
      <w:r w:rsidR="00FB24CD" w:rsidRPr="009F0348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FB24CD" w:rsidRPr="009F0348" w:rsidRDefault="00FB24CD" w:rsidP="00FB24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 </w:t>
      </w:r>
      <w:r w:rsidR="009F0348" w:rsidRPr="009F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</w:t>
      </w:r>
      <w:r w:rsidRPr="009F03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 с соблюдением вышеуказанного положения З</w:t>
      </w:r>
      <w:r w:rsidRPr="009F03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F03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о контрактной системе.</w:t>
      </w:r>
    </w:p>
    <w:p w:rsidR="00FB24CD" w:rsidRPr="003663DC" w:rsidRDefault="009F0348" w:rsidP="00BE7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B24CD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3 статьи 103 Закона о контрактной системе в течение 5 рабочих дней </w:t>
      </w:r>
      <w:proofErr w:type="gramStart"/>
      <w:r w:rsidR="00FB24CD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FB24CD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контракта </w:t>
      </w:r>
      <w:proofErr w:type="spellStart"/>
      <w:r w:rsidR="00FB24CD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</w:t>
      </w:r>
      <w:proofErr w:type="spellEnd"/>
      <w:r w:rsidR="00FB24CD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и</w:t>
      </w:r>
      <w:r w:rsidR="00FB24CD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24CD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формацию, указанную в пунктах 1-7, 9,12 части 2 статьи 103 Закона о ко</w:t>
      </w:r>
      <w:r w:rsidR="00FB24CD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24CD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трактной системе, в Федеральное казначейство для включения данной инфо</w:t>
      </w:r>
      <w:r w:rsidR="00FB24CD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B24CD"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мации в реестр контрактов в ЕИС. </w:t>
      </w:r>
    </w:p>
    <w:p w:rsidR="00FB24CD" w:rsidRPr="003663DC" w:rsidRDefault="00FB24CD" w:rsidP="00FB24C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</w:pP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Пунктом 9 части 2 статьи 103 Закона о контрактной системе определено включение в реестр контрактов в ЕИС копии заключенного контракта, подп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санной </w:t>
      </w:r>
      <w:hyperlink r:id="rId11" w:history="1">
        <w:r w:rsidRPr="003663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электронной подписью</w:t>
        </w:r>
      </w:hyperlink>
      <w:r w:rsidRPr="00366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заказчика</w:t>
      </w:r>
      <w:r w:rsidRPr="003663DC">
        <w:t xml:space="preserve">. </w:t>
      </w:r>
    </w:p>
    <w:p w:rsidR="00FB24CD" w:rsidRPr="00444452" w:rsidRDefault="00FB24CD" w:rsidP="00FB24C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Контракта № 1направлена в Федеральное казначейство для вкл</w:t>
      </w:r>
      <w:r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чения в реестр контрактов </w:t>
      </w:r>
      <w:r w:rsidR="00837EB1"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ЕИС 30</w:t>
      </w:r>
      <w:r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2019 года, то есть своевременно.</w:t>
      </w:r>
    </w:p>
    <w:p w:rsidR="00FB24CD" w:rsidRPr="00444452" w:rsidRDefault="009F0348" w:rsidP="00FB24C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B24CD"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опия </w:t>
      </w:r>
      <w:r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B24CD"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онтракта</w:t>
      </w:r>
      <w:r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FB24CD"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в Федеральное казначейство для вкл</w:t>
      </w:r>
      <w:r w:rsidR="00FB24CD"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B24CD" w:rsidRPr="004444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в реестр контрактов в ЕИС 25 января 2019 года, то есть своевременно.</w:t>
      </w:r>
    </w:p>
    <w:p w:rsidR="00FB24CD" w:rsidRPr="00BD4F90" w:rsidRDefault="00FB24CD" w:rsidP="00FB24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7030A0"/>
          <w:sz w:val="16"/>
          <w:szCs w:val="16"/>
          <w:lang w:eastAsia="ru-RU"/>
        </w:rPr>
      </w:pPr>
    </w:p>
    <w:p w:rsidR="00FB24CD" w:rsidRPr="00133763" w:rsidRDefault="00FB24CD" w:rsidP="00FB24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основании </w:t>
      </w:r>
      <w:proofErr w:type="gramStart"/>
      <w:r w:rsidRPr="00133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вышеизложенного</w:t>
      </w:r>
      <w:proofErr w:type="gramEnd"/>
      <w:r w:rsidRPr="001337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проверяющим принято решение:</w:t>
      </w:r>
    </w:p>
    <w:p w:rsidR="00FB24CD" w:rsidRPr="00133763" w:rsidRDefault="00FB24CD" w:rsidP="00FB24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акт проверки Заказчику с целью ознакомления; </w:t>
      </w:r>
    </w:p>
    <w:p w:rsidR="00FB24CD" w:rsidRPr="00133763" w:rsidRDefault="00FB24CD" w:rsidP="00FB24C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63">
        <w:rPr>
          <w:rFonts w:ascii="Times New Roman" w:hAnsi="Times New Roman" w:cs="Times New Roman"/>
          <w:sz w:val="28"/>
          <w:szCs w:val="28"/>
          <w:lang w:eastAsia="ru-RU"/>
        </w:rPr>
        <w:t>направить копию акта проверки Учредителю;</w:t>
      </w:r>
    </w:p>
    <w:p w:rsidR="00FB24CD" w:rsidRPr="00133763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763">
        <w:rPr>
          <w:rFonts w:ascii="Times New Roman" w:eastAsia="Times New Roman" w:hAnsi="Times New Roman" w:cs="Times New Roman"/>
          <w:sz w:val="28"/>
          <w:szCs w:val="28"/>
        </w:rPr>
        <w:t xml:space="preserve">направить копию акта проверки в Прокуратуру Щербиновского района; </w:t>
      </w:r>
    </w:p>
    <w:p w:rsidR="00FB24CD" w:rsidRPr="00133763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33763">
        <w:rPr>
          <w:rFonts w:ascii="Times New Roman" w:eastAsia="Times New Roman" w:hAnsi="Times New Roman" w:cs="Times New Roman"/>
          <w:sz w:val="28"/>
          <w:szCs w:val="28"/>
        </w:rPr>
        <w:t>материалы, содержащие признаки административных правонарушений, предусмотренных КоАП РФ, направить в министерство экономики Краснода</w:t>
      </w:r>
      <w:r w:rsidRPr="0013376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33763">
        <w:rPr>
          <w:rFonts w:ascii="Times New Roman" w:eastAsia="Times New Roman" w:hAnsi="Times New Roman" w:cs="Times New Roman"/>
          <w:sz w:val="28"/>
          <w:szCs w:val="28"/>
        </w:rPr>
        <w:t>ского края</w:t>
      </w:r>
      <w:r w:rsidRPr="00133763"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FB24CD" w:rsidRPr="00133763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акт</w:t>
      </w:r>
      <w:proofErr w:type="gramEnd"/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в ЕИС и на официальном сайте администрации муниципального образования Щербиновский район staradm.ru в течение 3 р</w:t>
      </w: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дней со дня его подписания.</w:t>
      </w:r>
    </w:p>
    <w:p w:rsidR="009E7E64" w:rsidRPr="00BD4F90" w:rsidRDefault="009E7E64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24CD" w:rsidRPr="009F2265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71B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листах в 2 экземплярах, име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 одинаковую юридическую силу. </w:t>
      </w:r>
    </w:p>
    <w:p w:rsidR="00FB24CD" w:rsidRPr="00BD4F90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24CD" w:rsidRPr="00133763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в течение 10 рабочих дней со дня получения настоящего акта проверки вправе представить в финансовое управление администрации мун</w:t>
      </w: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образования Щербиновский район письменное возражение по фа</w:t>
      </w: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там, изложенным в акте проверки. При этом к письменным возражениям нео</w:t>
      </w: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ходимо приложить документы (их заверенные копии), подтверждающие обо</w:t>
      </w: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337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нованность данных возражений.</w:t>
      </w:r>
    </w:p>
    <w:p w:rsidR="00FB24CD" w:rsidRPr="00BD4F90" w:rsidRDefault="00FB24CD" w:rsidP="00FB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:rsidR="00BD4F90" w:rsidRPr="00BD4F90" w:rsidRDefault="00BD4F90" w:rsidP="00BD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:rsidR="00FB24CD" w:rsidRPr="00305371" w:rsidRDefault="00FB24CD" w:rsidP="00FB24C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>Проверяющий:</w:t>
      </w:r>
    </w:p>
    <w:p w:rsidR="00BD4F90" w:rsidRDefault="00FB24CD" w:rsidP="00FB24C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0537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Главный специалист с</w:t>
      </w: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>ектора</w:t>
      </w:r>
      <w:r w:rsidR="00BD4F9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</w:t>
      </w:r>
    </w:p>
    <w:p w:rsidR="00FB24CD" w:rsidRPr="00305371" w:rsidRDefault="00FB24CD" w:rsidP="00FB24C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>контроля финансового управления</w:t>
      </w:r>
    </w:p>
    <w:p w:rsidR="00FB24CD" w:rsidRPr="00305371" w:rsidRDefault="00FB24CD" w:rsidP="00FB24C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B24CD" w:rsidRPr="00305371" w:rsidRDefault="00FB24CD" w:rsidP="00FB24C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Щербиновский район        </w:t>
      </w: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 </w:t>
      </w:r>
      <w:r w:rsidR="00BD4F9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</w:t>
      </w: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Т.Д. Сидоркина</w:t>
      </w:r>
    </w:p>
    <w:p w:rsidR="00D83628" w:rsidRPr="00BD4F90" w:rsidRDefault="00D83628" w:rsidP="00FB24C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4F9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BD4F90" w:rsidRPr="00BD4F90" w:rsidRDefault="00BD4F90" w:rsidP="00FB24C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B24CD" w:rsidRPr="00305371" w:rsidRDefault="00FB24CD" w:rsidP="00FB24C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>Согласовано:</w:t>
      </w:r>
    </w:p>
    <w:p w:rsidR="00BD4F90" w:rsidRDefault="00133763" w:rsidP="00FB24CD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305371">
        <w:rPr>
          <w:rFonts w:ascii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 обязанности</w:t>
      </w:r>
      <w:r w:rsidR="00BD4F9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05371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="00FB24CD" w:rsidRPr="00305371">
        <w:rPr>
          <w:rFonts w:ascii="Times New Roman" w:hAnsi="Times New Roman" w:cs="Times New Roman"/>
          <w:sz w:val="28"/>
          <w:szCs w:val="28"/>
          <w:lang w:eastAsia="ar-SA"/>
        </w:rPr>
        <w:t>ачальник</w:t>
      </w:r>
      <w:r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</w:p>
    <w:p w:rsidR="00133763" w:rsidRPr="00305371" w:rsidRDefault="00FB24CD" w:rsidP="00FB24CD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05371">
        <w:rPr>
          <w:rFonts w:ascii="Times New Roman" w:hAnsi="Times New Roman" w:cs="Times New Roman"/>
          <w:sz w:val="28"/>
          <w:szCs w:val="28"/>
          <w:lang w:eastAsia="ar-SA"/>
        </w:rPr>
        <w:t>финансового управления</w:t>
      </w:r>
      <w:r w:rsidR="00133763"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133763" w:rsidRPr="00305371" w:rsidRDefault="00FB24CD" w:rsidP="00133763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05371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 w:rsidR="00133763"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05371">
        <w:rPr>
          <w:rFonts w:ascii="Times New Roman" w:hAnsi="Times New Roman" w:cs="Times New Roman"/>
          <w:sz w:val="28"/>
          <w:szCs w:val="28"/>
          <w:lang w:eastAsia="ar-SA"/>
        </w:rPr>
        <w:t>образования</w:t>
      </w:r>
    </w:p>
    <w:p w:rsidR="00FB24CD" w:rsidRPr="00305371" w:rsidRDefault="00FB24CD" w:rsidP="00133763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Щербиновский район                        </w:t>
      </w:r>
      <w:r w:rsidR="00133763"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            </w:t>
      </w:r>
      <w:r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         </w:t>
      </w:r>
      <w:r w:rsidR="00305371"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            </w:t>
      </w:r>
      <w:r w:rsidR="00133763"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</w:t>
      </w:r>
      <w:r w:rsidR="00305371"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33763" w:rsidRPr="00305371">
        <w:rPr>
          <w:rFonts w:ascii="Times New Roman" w:hAnsi="Times New Roman" w:cs="Times New Roman"/>
          <w:sz w:val="28"/>
          <w:szCs w:val="28"/>
          <w:lang w:eastAsia="ar-SA"/>
        </w:rPr>
        <w:t xml:space="preserve">Е.С. </w:t>
      </w:r>
      <w:r w:rsidR="00305371" w:rsidRPr="00305371">
        <w:rPr>
          <w:rFonts w:ascii="Times New Roman" w:hAnsi="Times New Roman" w:cs="Times New Roman"/>
          <w:sz w:val="28"/>
          <w:szCs w:val="28"/>
          <w:lang w:eastAsia="ar-SA"/>
        </w:rPr>
        <w:t>Б</w:t>
      </w:r>
      <w:r w:rsidR="00133763" w:rsidRPr="00305371">
        <w:rPr>
          <w:rFonts w:ascii="Times New Roman" w:hAnsi="Times New Roman" w:cs="Times New Roman"/>
          <w:sz w:val="28"/>
          <w:szCs w:val="28"/>
          <w:lang w:eastAsia="ar-SA"/>
        </w:rPr>
        <w:t>елая</w:t>
      </w:r>
    </w:p>
    <w:p w:rsidR="00FB24CD" w:rsidRPr="00A367E2" w:rsidRDefault="00FB24CD" w:rsidP="00FB24CD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</w:p>
    <w:p w:rsidR="00FB24CD" w:rsidRPr="00A367E2" w:rsidRDefault="00FB24CD" w:rsidP="00FB24CD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</w:p>
    <w:p w:rsidR="00305371" w:rsidRDefault="00305371" w:rsidP="00FB24C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</w:p>
    <w:p w:rsidR="007C0D50" w:rsidRDefault="007C0D50" w:rsidP="00FB24C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7030A0"/>
          <w:sz w:val="28"/>
          <w:szCs w:val="28"/>
          <w:lang w:eastAsia="ar-SA"/>
        </w:rPr>
      </w:pPr>
    </w:p>
    <w:p w:rsidR="00FB24CD" w:rsidRPr="00305371" w:rsidRDefault="00FB24CD" w:rsidP="00FB24C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05371">
        <w:rPr>
          <w:rFonts w:ascii="Times New Roman" w:eastAsia="Calibri" w:hAnsi="Times New Roman" w:cs="Times New Roman"/>
          <w:sz w:val="28"/>
          <w:szCs w:val="28"/>
          <w:lang w:eastAsia="ar-SA"/>
        </w:rPr>
        <w:t>Акт получен:  «___» ____________2019 г.  ______________   _______________</w:t>
      </w:r>
    </w:p>
    <w:p w:rsidR="00FB24CD" w:rsidRPr="00305371" w:rsidRDefault="00FB24CD" w:rsidP="00FB24C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305371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</w:t>
      </w:r>
      <w:r w:rsidR="00BD4F90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п</w:t>
      </w:r>
      <w:r w:rsidRPr="00305371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одпись                           </w:t>
      </w:r>
      <w:r w:rsidR="00BD4F90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</w:t>
      </w:r>
      <w:r w:rsidRPr="00305371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ФИО</w:t>
      </w:r>
    </w:p>
    <w:sectPr w:rsidR="00FB24CD" w:rsidRPr="00305371" w:rsidSect="00BD4F90">
      <w:headerReference w:type="default" r:id="rId1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650" w:rsidRDefault="00B25650">
      <w:pPr>
        <w:spacing w:after="0" w:line="240" w:lineRule="auto"/>
      </w:pPr>
      <w:r>
        <w:separator/>
      </w:r>
    </w:p>
  </w:endnote>
  <w:endnote w:type="continuationSeparator" w:id="0">
    <w:p w:rsidR="00B25650" w:rsidRDefault="00B2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650" w:rsidRDefault="00B25650">
      <w:pPr>
        <w:spacing w:after="0" w:line="240" w:lineRule="auto"/>
      </w:pPr>
      <w:r>
        <w:separator/>
      </w:r>
    </w:p>
  </w:footnote>
  <w:footnote w:type="continuationSeparator" w:id="0">
    <w:p w:rsidR="00B25650" w:rsidRDefault="00B25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0B1" w:rsidRPr="00950E5C" w:rsidRDefault="000450B1" w:rsidP="00DD6946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950E5C">
      <w:rPr>
        <w:rFonts w:ascii="Times New Roman" w:hAnsi="Times New Roman" w:cs="Times New Roman"/>
        <w:sz w:val="28"/>
        <w:szCs w:val="28"/>
      </w:rPr>
      <w:fldChar w:fldCharType="begin"/>
    </w:r>
    <w:r w:rsidRPr="00950E5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950E5C">
      <w:rPr>
        <w:rFonts w:ascii="Times New Roman" w:hAnsi="Times New Roman" w:cs="Times New Roman"/>
        <w:sz w:val="28"/>
        <w:szCs w:val="28"/>
      </w:rPr>
      <w:fldChar w:fldCharType="separate"/>
    </w:r>
    <w:r w:rsidR="00B673A2">
      <w:rPr>
        <w:rFonts w:ascii="Times New Roman" w:hAnsi="Times New Roman" w:cs="Times New Roman"/>
        <w:noProof/>
        <w:sz w:val="28"/>
        <w:szCs w:val="28"/>
      </w:rPr>
      <w:t>6</w:t>
    </w:r>
    <w:r w:rsidRPr="00950E5C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E2"/>
    <w:rsid w:val="000450B1"/>
    <w:rsid w:val="000A2210"/>
    <w:rsid w:val="000F5931"/>
    <w:rsid w:val="001125D5"/>
    <w:rsid w:val="0012482D"/>
    <w:rsid w:val="001254E2"/>
    <w:rsid w:val="00127D93"/>
    <w:rsid w:val="00133763"/>
    <w:rsid w:val="00137C91"/>
    <w:rsid w:val="001478DB"/>
    <w:rsid w:val="00167C5B"/>
    <w:rsid w:val="00177A7B"/>
    <w:rsid w:val="001859B3"/>
    <w:rsid w:val="00191FAC"/>
    <w:rsid w:val="001C503A"/>
    <w:rsid w:val="001C5B94"/>
    <w:rsid w:val="001D008D"/>
    <w:rsid w:val="001E6015"/>
    <w:rsid w:val="001E6141"/>
    <w:rsid w:val="001F486E"/>
    <w:rsid w:val="00204B61"/>
    <w:rsid w:val="00216C1B"/>
    <w:rsid w:val="00220326"/>
    <w:rsid w:val="00242D14"/>
    <w:rsid w:val="00280C5A"/>
    <w:rsid w:val="0028243F"/>
    <w:rsid w:val="002826F1"/>
    <w:rsid w:val="00290187"/>
    <w:rsid w:val="00292E25"/>
    <w:rsid w:val="002A282C"/>
    <w:rsid w:val="002A2FFC"/>
    <w:rsid w:val="002B5819"/>
    <w:rsid w:val="002C6AD0"/>
    <w:rsid w:val="002D0A55"/>
    <w:rsid w:val="002E38E7"/>
    <w:rsid w:val="002E73D6"/>
    <w:rsid w:val="002F5F39"/>
    <w:rsid w:val="003029CB"/>
    <w:rsid w:val="0030494B"/>
    <w:rsid w:val="00305371"/>
    <w:rsid w:val="00322095"/>
    <w:rsid w:val="00326876"/>
    <w:rsid w:val="003520BD"/>
    <w:rsid w:val="00364412"/>
    <w:rsid w:val="003663DC"/>
    <w:rsid w:val="00367DED"/>
    <w:rsid w:val="00373A87"/>
    <w:rsid w:val="003869B0"/>
    <w:rsid w:val="003913A3"/>
    <w:rsid w:val="00391C02"/>
    <w:rsid w:val="003A1E4C"/>
    <w:rsid w:val="003A2A29"/>
    <w:rsid w:val="003A4DB2"/>
    <w:rsid w:val="003A6530"/>
    <w:rsid w:val="003D49FD"/>
    <w:rsid w:val="003D6D4A"/>
    <w:rsid w:val="003E4E1C"/>
    <w:rsid w:val="003E5A1E"/>
    <w:rsid w:val="003F0117"/>
    <w:rsid w:val="00414B1E"/>
    <w:rsid w:val="0041722C"/>
    <w:rsid w:val="00425F62"/>
    <w:rsid w:val="00444452"/>
    <w:rsid w:val="004501E5"/>
    <w:rsid w:val="00466C9A"/>
    <w:rsid w:val="004749B2"/>
    <w:rsid w:val="004906B1"/>
    <w:rsid w:val="004B21FD"/>
    <w:rsid w:val="004F0D1D"/>
    <w:rsid w:val="00514876"/>
    <w:rsid w:val="0053737D"/>
    <w:rsid w:val="00540440"/>
    <w:rsid w:val="005474A9"/>
    <w:rsid w:val="00551999"/>
    <w:rsid w:val="00563C4F"/>
    <w:rsid w:val="00564BA8"/>
    <w:rsid w:val="0057546C"/>
    <w:rsid w:val="0057758F"/>
    <w:rsid w:val="0059780B"/>
    <w:rsid w:val="005B53D0"/>
    <w:rsid w:val="005D1FDF"/>
    <w:rsid w:val="00610FBF"/>
    <w:rsid w:val="0061504E"/>
    <w:rsid w:val="00616929"/>
    <w:rsid w:val="00622859"/>
    <w:rsid w:val="00631F07"/>
    <w:rsid w:val="006415E6"/>
    <w:rsid w:val="0064358D"/>
    <w:rsid w:val="006640FD"/>
    <w:rsid w:val="00665361"/>
    <w:rsid w:val="00684EC5"/>
    <w:rsid w:val="00687868"/>
    <w:rsid w:val="006A1AE1"/>
    <w:rsid w:val="006A419E"/>
    <w:rsid w:val="006D7740"/>
    <w:rsid w:val="006E1217"/>
    <w:rsid w:val="006E7F34"/>
    <w:rsid w:val="00722288"/>
    <w:rsid w:val="0072302F"/>
    <w:rsid w:val="007264E4"/>
    <w:rsid w:val="007626C9"/>
    <w:rsid w:val="00771BBC"/>
    <w:rsid w:val="007C0D50"/>
    <w:rsid w:val="007C2832"/>
    <w:rsid w:val="00837EB1"/>
    <w:rsid w:val="00845A62"/>
    <w:rsid w:val="008662EC"/>
    <w:rsid w:val="00872B5D"/>
    <w:rsid w:val="0088697A"/>
    <w:rsid w:val="00887B54"/>
    <w:rsid w:val="008925F3"/>
    <w:rsid w:val="008A643D"/>
    <w:rsid w:val="008A66D4"/>
    <w:rsid w:val="008C4EA6"/>
    <w:rsid w:val="008C5EE0"/>
    <w:rsid w:val="008D2E11"/>
    <w:rsid w:val="008F6264"/>
    <w:rsid w:val="00927030"/>
    <w:rsid w:val="00966DC4"/>
    <w:rsid w:val="0098187C"/>
    <w:rsid w:val="00981A2F"/>
    <w:rsid w:val="00993D8F"/>
    <w:rsid w:val="009C7E5A"/>
    <w:rsid w:val="009D10EF"/>
    <w:rsid w:val="009D5C42"/>
    <w:rsid w:val="009D71CF"/>
    <w:rsid w:val="009E3013"/>
    <w:rsid w:val="009E7E64"/>
    <w:rsid w:val="009F0348"/>
    <w:rsid w:val="009F22BE"/>
    <w:rsid w:val="00A0273F"/>
    <w:rsid w:val="00A03588"/>
    <w:rsid w:val="00A244FB"/>
    <w:rsid w:val="00A367E2"/>
    <w:rsid w:val="00A4068F"/>
    <w:rsid w:val="00A45F6D"/>
    <w:rsid w:val="00A72DF2"/>
    <w:rsid w:val="00A84EC0"/>
    <w:rsid w:val="00A877B0"/>
    <w:rsid w:val="00A94115"/>
    <w:rsid w:val="00AA0216"/>
    <w:rsid w:val="00AB38D0"/>
    <w:rsid w:val="00AD0CF2"/>
    <w:rsid w:val="00AD5A51"/>
    <w:rsid w:val="00AE437F"/>
    <w:rsid w:val="00AF3E11"/>
    <w:rsid w:val="00B0115F"/>
    <w:rsid w:val="00B115B4"/>
    <w:rsid w:val="00B25650"/>
    <w:rsid w:val="00B340C6"/>
    <w:rsid w:val="00B41319"/>
    <w:rsid w:val="00B43B32"/>
    <w:rsid w:val="00B673A2"/>
    <w:rsid w:val="00B87DB2"/>
    <w:rsid w:val="00B948A2"/>
    <w:rsid w:val="00BA06E8"/>
    <w:rsid w:val="00BA07AF"/>
    <w:rsid w:val="00BB5D93"/>
    <w:rsid w:val="00BD4F90"/>
    <w:rsid w:val="00BE7A3D"/>
    <w:rsid w:val="00C17F6A"/>
    <w:rsid w:val="00C555DB"/>
    <w:rsid w:val="00C80E5C"/>
    <w:rsid w:val="00C97790"/>
    <w:rsid w:val="00CA1EAA"/>
    <w:rsid w:val="00CE374C"/>
    <w:rsid w:val="00CE42D9"/>
    <w:rsid w:val="00CE4C02"/>
    <w:rsid w:val="00CF77F2"/>
    <w:rsid w:val="00D05499"/>
    <w:rsid w:val="00D16054"/>
    <w:rsid w:val="00D36FF7"/>
    <w:rsid w:val="00D6343A"/>
    <w:rsid w:val="00D654D0"/>
    <w:rsid w:val="00D83628"/>
    <w:rsid w:val="00D87308"/>
    <w:rsid w:val="00D93FE7"/>
    <w:rsid w:val="00DA43F5"/>
    <w:rsid w:val="00DB6676"/>
    <w:rsid w:val="00DD6946"/>
    <w:rsid w:val="00DE1B78"/>
    <w:rsid w:val="00DE69C4"/>
    <w:rsid w:val="00DF757F"/>
    <w:rsid w:val="00E07FBE"/>
    <w:rsid w:val="00E146AC"/>
    <w:rsid w:val="00E16DF6"/>
    <w:rsid w:val="00E37002"/>
    <w:rsid w:val="00E73955"/>
    <w:rsid w:val="00E764D7"/>
    <w:rsid w:val="00E804A4"/>
    <w:rsid w:val="00E952FB"/>
    <w:rsid w:val="00E97FA9"/>
    <w:rsid w:val="00ED4F8F"/>
    <w:rsid w:val="00F429C6"/>
    <w:rsid w:val="00F5773C"/>
    <w:rsid w:val="00F6425A"/>
    <w:rsid w:val="00F72BDB"/>
    <w:rsid w:val="00F904D1"/>
    <w:rsid w:val="00FA0938"/>
    <w:rsid w:val="00FB24CD"/>
    <w:rsid w:val="00FB5B23"/>
    <w:rsid w:val="00FC6B88"/>
    <w:rsid w:val="00FD7F7C"/>
    <w:rsid w:val="00FF5329"/>
    <w:rsid w:val="00FF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4CD"/>
  </w:style>
  <w:style w:type="table" w:styleId="a5">
    <w:name w:val="Table Grid"/>
    <w:basedOn w:val="a1"/>
    <w:uiPriority w:val="59"/>
    <w:rsid w:val="00FB24C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B24C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B24CD"/>
    <w:pPr>
      <w:ind w:left="720"/>
      <w:contextualSpacing/>
    </w:pPr>
  </w:style>
  <w:style w:type="character" w:customStyle="1" w:styleId="1">
    <w:name w:val="Основной текст Знак1"/>
    <w:link w:val="a8"/>
    <w:uiPriority w:val="99"/>
    <w:locked/>
    <w:rsid w:val="00FB24C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8">
    <w:name w:val="Body Text"/>
    <w:basedOn w:val="a"/>
    <w:link w:val="1"/>
    <w:uiPriority w:val="99"/>
    <w:rsid w:val="00FB24CD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9">
    <w:name w:val="Основной текст Знак"/>
    <w:basedOn w:val="a0"/>
    <w:uiPriority w:val="99"/>
    <w:semiHidden/>
    <w:rsid w:val="00FB24CD"/>
  </w:style>
  <w:style w:type="paragraph" w:customStyle="1" w:styleId="Style2">
    <w:name w:val="Style2"/>
    <w:basedOn w:val="a"/>
    <w:uiPriority w:val="99"/>
    <w:rsid w:val="00FB24CD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B24CD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FB24C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FB24C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a">
    <w:name w:val="Гипертекстовая ссылка"/>
    <w:basedOn w:val="a0"/>
    <w:uiPriority w:val="99"/>
    <w:rsid w:val="00FB24CD"/>
    <w:rPr>
      <w:color w:val="106BBE"/>
    </w:rPr>
  </w:style>
  <w:style w:type="paragraph" w:customStyle="1" w:styleId="parametervalue">
    <w:name w:val="parametervalue"/>
    <w:basedOn w:val="a"/>
    <w:rsid w:val="00FB2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B24CD"/>
    <w:rPr>
      <w:color w:val="018CCD"/>
      <w:u w:val="single"/>
    </w:rPr>
  </w:style>
  <w:style w:type="paragraph" w:styleId="ac">
    <w:name w:val="footer"/>
    <w:basedOn w:val="a"/>
    <w:link w:val="ad"/>
    <w:uiPriority w:val="99"/>
    <w:unhideWhenUsed/>
    <w:rsid w:val="00FB2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B24CD"/>
  </w:style>
  <w:style w:type="paragraph" w:styleId="ae">
    <w:name w:val="Balloon Text"/>
    <w:basedOn w:val="a"/>
    <w:link w:val="af"/>
    <w:uiPriority w:val="99"/>
    <w:semiHidden/>
    <w:unhideWhenUsed/>
    <w:rsid w:val="00FB2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24CD"/>
    <w:rPr>
      <w:rFonts w:ascii="Tahoma" w:hAnsi="Tahoma" w:cs="Tahoma"/>
      <w:sz w:val="16"/>
      <w:szCs w:val="16"/>
    </w:rPr>
  </w:style>
  <w:style w:type="paragraph" w:customStyle="1" w:styleId="3">
    <w:name w:val="Знак3"/>
    <w:basedOn w:val="a"/>
    <w:rsid w:val="00E952F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 Знак Знак Знак Знак Знак Знак Знак Знак"/>
    <w:basedOn w:val="a"/>
    <w:rsid w:val="001C5B9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1">
    <w:name w:val="Сравнение редакций. Добавленный фрагмент"/>
    <w:uiPriority w:val="99"/>
    <w:rsid w:val="00CE4C02"/>
    <w:rPr>
      <w:color w:val="000000"/>
      <w:shd w:val="clear" w:color="auto" w:fill="C1D7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4CD"/>
  </w:style>
  <w:style w:type="table" w:styleId="a5">
    <w:name w:val="Table Grid"/>
    <w:basedOn w:val="a1"/>
    <w:uiPriority w:val="59"/>
    <w:rsid w:val="00FB24C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B24C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B24CD"/>
    <w:pPr>
      <w:ind w:left="720"/>
      <w:contextualSpacing/>
    </w:pPr>
  </w:style>
  <w:style w:type="character" w:customStyle="1" w:styleId="1">
    <w:name w:val="Основной текст Знак1"/>
    <w:link w:val="a8"/>
    <w:uiPriority w:val="99"/>
    <w:locked/>
    <w:rsid w:val="00FB24C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8">
    <w:name w:val="Body Text"/>
    <w:basedOn w:val="a"/>
    <w:link w:val="1"/>
    <w:uiPriority w:val="99"/>
    <w:rsid w:val="00FB24CD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9">
    <w:name w:val="Основной текст Знак"/>
    <w:basedOn w:val="a0"/>
    <w:uiPriority w:val="99"/>
    <w:semiHidden/>
    <w:rsid w:val="00FB24CD"/>
  </w:style>
  <w:style w:type="paragraph" w:customStyle="1" w:styleId="Style2">
    <w:name w:val="Style2"/>
    <w:basedOn w:val="a"/>
    <w:uiPriority w:val="99"/>
    <w:rsid w:val="00FB24CD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FB24CD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FB24C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FB24C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a">
    <w:name w:val="Гипертекстовая ссылка"/>
    <w:basedOn w:val="a0"/>
    <w:uiPriority w:val="99"/>
    <w:rsid w:val="00FB24CD"/>
    <w:rPr>
      <w:color w:val="106BBE"/>
    </w:rPr>
  </w:style>
  <w:style w:type="paragraph" w:customStyle="1" w:styleId="parametervalue">
    <w:name w:val="parametervalue"/>
    <w:basedOn w:val="a"/>
    <w:rsid w:val="00FB2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B24CD"/>
    <w:rPr>
      <w:color w:val="018CCD"/>
      <w:u w:val="single"/>
    </w:rPr>
  </w:style>
  <w:style w:type="paragraph" w:styleId="ac">
    <w:name w:val="footer"/>
    <w:basedOn w:val="a"/>
    <w:link w:val="ad"/>
    <w:uiPriority w:val="99"/>
    <w:unhideWhenUsed/>
    <w:rsid w:val="00FB2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B24CD"/>
  </w:style>
  <w:style w:type="paragraph" w:styleId="ae">
    <w:name w:val="Balloon Text"/>
    <w:basedOn w:val="a"/>
    <w:link w:val="af"/>
    <w:uiPriority w:val="99"/>
    <w:semiHidden/>
    <w:unhideWhenUsed/>
    <w:rsid w:val="00FB2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24CD"/>
    <w:rPr>
      <w:rFonts w:ascii="Tahoma" w:hAnsi="Tahoma" w:cs="Tahoma"/>
      <w:sz w:val="16"/>
      <w:szCs w:val="16"/>
    </w:rPr>
  </w:style>
  <w:style w:type="paragraph" w:customStyle="1" w:styleId="3">
    <w:name w:val="Знак3"/>
    <w:basedOn w:val="a"/>
    <w:rsid w:val="00E952F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 Знак Знак Знак Знак Знак Знак Знак Знак"/>
    <w:basedOn w:val="a"/>
    <w:rsid w:val="001C5B9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1">
    <w:name w:val="Сравнение редакций. Добавленный фрагмент"/>
    <w:uiPriority w:val="99"/>
    <w:rsid w:val="00CE4C02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522.5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12084522.5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zakupki.gov.ru/epz/order/notice/printForm/view.html?printFormId=843127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4522.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2413</TotalTime>
  <Pages>1</Pages>
  <Words>4732</Words>
  <Characters>26979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Олег И. Костюк</cp:lastModifiedBy>
  <cp:revision>134</cp:revision>
  <cp:lastPrinted>2019-10-10T12:34:00Z</cp:lastPrinted>
  <dcterms:created xsi:type="dcterms:W3CDTF">2019-09-09T08:16:00Z</dcterms:created>
  <dcterms:modified xsi:type="dcterms:W3CDTF">2019-10-07T05:03:00Z</dcterms:modified>
</cp:coreProperties>
</file>